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B0C4" w14:textId="64E7D371" w:rsidR="00412DCC" w:rsidRPr="006F73CB" w:rsidRDefault="00412DCC" w:rsidP="006F73CB">
      <w:pPr>
        <w:rPr>
          <w:b/>
          <w:bCs/>
          <w:sz w:val="28"/>
          <w:szCs w:val="28"/>
          <w:lang w:val="el-GR" w:eastAsia="el-GR"/>
        </w:rPr>
      </w:pPr>
      <w:r w:rsidRPr="006F73CB">
        <w:rPr>
          <w:b/>
          <w:bCs/>
          <w:sz w:val="28"/>
          <w:szCs w:val="28"/>
          <w:lang w:val="el-GR" w:eastAsia="el-GR"/>
        </w:rPr>
        <w:t xml:space="preserve">ΑΝΑΚΟΙΝΩΣΗ ΠΑΡΟΥΣΙΑΣΗΣ </w:t>
      </w:r>
      <w:r w:rsidRPr="006F73CB">
        <w:rPr>
          <w:b/>
          <w:bCs/>
          <w:sz w:val="28"/>
          <w:szCs w:val="28"/>
          <w:lang w:val="el-GR" w:eastAsia="el-GR"/>
        </w:rPr>
        <w:t>ΔΙΠΛΩΜΑΤΙΚΗΣ (ΠΤΥΧΙΑΚΗΣ)</w:t>
      </w:r>
      <w:r w:rsidRPr="006F73CB">
        <w:rPr>
          <w:b/>
          <w:bCs/>
          <w:sz w:val="28"/>
          <w:szCs w:val="28"/>
          <w:lang w:val="el-GR" w:eastAsia="el-GR"/>
        </w:rPr>
        <w:t xml:space="preserve"> </w:t>
      </w:r>
      <w:r w:rsidRPr="006F73CB">
        <w:rPr>
          <w:b/>
          <w:bCs/>
          <w:sz w:val="28"/>
          <w:szCs w:val="28"/>
          <w:lang w:val="el-GR" w:eastAsia="el-GR"/>
        </w:rPr>
        <w:t>ΕΡΙΚΑ ΤΑΜΠΑΚΟΥ</w:t>
      </w:r>
    </w:p>
    <w:p w14:paraId="3589CEC2" w14:textId="1B2E0134" w:rsidR="00412DCC" w:rsidRPr="00706DFA" w:rsidRDefault="00412DCC" w:rsidP="00412DCC">
      <w:pPr>
        <w:shd w:val="clear" w:color="auto" w:fill="FFFFFF"/>
        <w:spacing w:after="0" w:line="240" w:lineRule="auto"/>
        <w:rPr>
          <w:rFonts w:ascii="Times New Roman" w:eastAsia="Times New Roman" w:hAnsi="Times New Roman" w:cs="Times New Roman"/>
          <w:color w:val="000000" w:themeColor="text1"/>
          <w:kern w:val="0"/>
          <w:sz w:val="24"/>
          <w:szCs w:val="24"/>
          <w:lang w:val="el-GR" w:eastAsia="el-GR"/>
          <w14:ligatures w14:val="none"/>
        </w:rPr>
      </w:pPr>
      <w:r w:rsidRPr="00412DCC">
        <w:rPr>
          <w:rFonts w:ascii="Times New Roman" w:eastAsia="Times New Roman" w:hAnsi="Times New Roman" w:cs="Times New Roman"/>
          <w:color w:val="000000" w:themeColor="text1"/>
          <w:kern w:val="0"/>
          <w:sz w:val="24"/>
          <w:szCs w:val="24"/>
          <w:lang w:val="el-GR" w:eastAsia="el-GR"/>
          <w14:ligatures w14:val="none"/>
        </w:rPr>
        <w:t xml:space="preserve">Ανακοίνωση παρουσίασης </w:t>
      </w:r>
      <w:r w:rsidRPr="00706DFA">
        <w:rPr>
          <w:rFonts w:ascii="Times New Roman" w:eastAsia="Times New Roman" w:hAnsi="Times New Roman" w:cs="Times New Roman"/>
          <w:color w:val="000000" w:themeColor="text1"/>
          <w:kern w:val="0"/>
          <w:sz w:val="24"/>
          <w:szCs w:val="24"/>
          <w:lang w:val="el-GR" w:eastAsia="el-GR"/>
          <w14:ligatures w14:val="none"/>
        </w:rPr>
        <w:t>διπλωματικής (</w:t>
      </w:r>
      <w:r w:rsidRPr="00412DCC">
        <w:rPr>
          <w:rFonts w:ascii="Times New Roman" w:eastAsia="Times New Roman" w:hAnsi="Times New Roman" w:cs="Times New Roman"/>
          <w:color w:val="000000" w:themeColor="text1"/>
          <w:kern w:val="0"/>
          <w:sz w:val="24"/>
          <w:szCs w:val="24"/>
          <w:lang w:val="el-GR" w:eastAsia="el-GR"/>
          <w14:ligatures w14:val="none"/>
        </w:rPr>
        <w:t>πτυχιακής</w:t>
      </w:r>
      <w:r w:rsidRPr="00706DFA">
        <w:rPr>
          <w:rFonts w:ascii="Times New Roman" w:eastAsia="Times New Roman" w:hAnsi="Times New Roman" w:cs="Times New Roman"/>
          <w:color w:val="000000" w:themeColor="text1"/>
          <w:kern w:val="0"/>
          <w:sz w:val="24"/>
          <w:szCs w:val="24"/>
          <w:lang w:val="el-GR" w:eastAsia="el-GR"/>
          <w14:ligatures w14:val="none"/>
        </w:rPr>
        <w:t>)</w:t>
      </w:r>
      <w:r w:rsidRPr="00412DCC">
        <w:rPr>
          <w:rFonts w:ascii="Times New Roman" w:eastAsia="Times New Roman" w:hAnsi="Times New Roman" w:cs="Times New Roman"/>
          <w:color w:val="000000" w:themeColor="text1"/>
          <w:kern w:val="0"/>
          <w:sz w:val="24"/>
          <w:szCs w:val="24"/>
          <w:lang w:val="el-GR" w:eastAsia="el-GR"/>
          <w14:ligatures w14:val="none"/>
        </w:rPr>
        <w:t xml:space="preserve"> εργασίας</w:t>
      </w:r>
    </w:p>
    <w:p w14:paraId="67BC115E" w14:textId="77777777" w:rsidR="00412DCC" w:rsidRPr="00706DFA" w:rsidRDefault="00412DCC" w:rsidP="00412DCC">
      <w:pPr>
        <w:shd w:val="clear" w:color="auto" w:fill="FFFFFF"/>
        <w:spacing w:after="0" w:line="240" w:lineRule="auto"/>
        <w:rPr>
          <w:rFonts w:ascii="Times New Roman" w:eastAsia="Times New Roman" w:hAnsi="Times New Roman" w:cs="Times New Roman"/>
          <w:color w:val="000000" w:themeColor="text1"/>
          <w:kern w:val="0"/>
          <w:sz w:val="24"/>
          <w:szCs w:val="24"/>
          <w:lang w:val="el-GR" w:eastAsia="el-GR"/>
          <w14:ligatures w14:val="none"/>
        </w:rPr>
      </w:pPr>
      <w:r w:rsidRPr="00412DCC">
        <w:rPr>
          <w:rFonts w:ascii="Times New Roman" w:eastAsia="Times New Roman" w:hAnsi="Times New Roman" w:cs="Times New Roman"/>
          <w:color w:val="000000" w:themeColor="text1"/>
          <w:kern w:val="0"/>
          <w:sz w:val="24"/>
          <w:szCs w:val="24"/>
          <w:lang w:val="el-GR" w:eastAsia="el-GR"/>
          <w14:ligatures w14:val="none"/>
        </w:rPr>
        <w:t>Τ</w:t>
      </w:r>
      <w:r w:rsidRPr="00706DFA">
        <w:rPr>
          <w:rFonts w:ascii="Times New Roman" w:eastAsia="Times New Roman" w:hAnsi="Times New Roman" w:cs="Times New Roman"/>
          <w:color w:val="000000" w:themeColor="text1"/>
          <w:kern w:val="0"/>
          <w:sz w:val="24"/>
          <w:szCs w:val="24"/>
          <w:lang w:val="el-GR" w:eastAsia="el-GR"/>
          <w14:ligatures w14:val="none"/>
        </w:rPr>
        <w:t>ετάρτη</w:t>
      </w:r>
      <w:r w:rsidRPr="00412DCC">
        <w:rPr>
          <w:rFonts w:ascii="Times New Roman" w:eastAsia="Times New Roman" w:hAnsi="Times New Roman" w:cs="Times New Roman"/>
          <w:color w:val="000000" w:themeColor="text1"/>
          <w:kern w:val="0"/>
          <w:sz w:val="24"/>
          <w:szCs w:val="24"/>
          <w:lang w:val="el-GR" w:eastAsia="el-GR"/>
          <w14:ligatures w14:val="none"/>
        </w:rPr>
        <w:t xml:space="preserve"> </w:t>
      </w:r>
      <w:r w:rsidRPr="00706DFA">
        <w:rPr>
          <w:rFonts w:ascii="Times New Roman" w:eastAsia="Times New Roman" w:hAnsi="Times New Roman" w:cs="Times New Roman"/>
          <w:color w:val="000000" w:themeColor="text1"/>
          <w:kern w:val="0"/>
          <w:sz w:val="24"/>
          <w:szCs w:val="24"/>
          <w:lang w:val="el-GR" w:eastAsia="el-GR"/>
          <w14:ligatures w14:val="none"/>
        </w:rPr>
        <w:t>1</w:t>
      </w:r>
      <w:r w:rsidRPr="00412DCC">
        <w:rPr>
          <w:rFonts w:ascii="Times New Roman" w:eastAsia="Times New Roman" w:hAnsi="Times New Roman" w:cs="Times New Roman"/>
          <w:color w:val="000000" w:themeColor="text1"/>
          <w:kern w:val="0"/>
          <w:sz w:val="24"/>
          <w:szCs w:val="24"/>
          <w:lang w:val="el-GR" w:eastAsia="el-GR"/>
          <w14:ligatures w14:val="none"/>
        </w:rPr>
        <w:t>/</w:t>
      </w:r>
      <w:r w:rsidRPr="00706DFA">
        <w:rPr>
          <w:rFonts w:ascii="Times New Roman" w:eastAsia="Times New Roman" w:hAnsi="Times New Roman" w:cs="Times New Roman"/>
          <w:color w:val="000000" w:themeColor="text1"/>
          <w:kern w:val="0"/>
          <w:sz w:val="24"/>
          <w:szCs w:val="24"/>
          <w:lang w:val="el-GR" w:eastAsia="el-GR"/>
          <w14:ligatures w14:val="none"/>
        </w:rPr>
        <w:t>10</w:t>
      </w:r>
      <w:r w:rsidRPr="00412DCC">
        <w:rPr>
          <w:rFonts w:ascii="Times New Roman" w:eastAsia="Times New Roman" w:hAnsi="Times New Roman" w:cs="Times New Roman"/>
          <w:color w:val="000000" w:themeColor="text1"/>
          <w:kern w:val="0"/>
          <w:sz w:val="24"/>
          <w:szCs w:val="24"/>
          <w:lang w:val="el-GR" w:eastAsia="el-GR"/>
          <w14:ligatures w14:val="none"/>
        </w:rPr>
        <w:t>/2025</w:t>
      </w:r>
    </w:p>
    <w:p w14:paraId="6D7929A4" w14:textId="32DD5D10" w:rsidR="00412DCC" w:rsidRPr="00412DCC" w:rsidRDefault="00412DCC" w:rsidP="00412DCC">
      <w:pPr>
        <w:shd w:val="clear" w:color="auto" w:fill="FFFFFF"/>
        <w:spacing w:after="0" w:line="240" w:lineRule="auto"/>
        <w:rPr>
          <w:rFonts w:ascii="Times New Roman" w:eastAsia="Times New Roman" w:hAnsi="Times New Roman" w:cs="Times New Roman"/>
          <w:color w:val="000000" w:themeColor="text1"/>
          <w:kern w:val="0"/>
          <w:sz w:val="24"/>
          <w:szCs w:val="24"/>
          <w:lang w:val="el-GR" w:eastAsia="el-GR"/>
          <w14:ligatures w14:val="none"/>
        </w:rPr>
      </w:pPr>
      <w:r w:rsidRPr="00412DCC">
        <w:rPr>
          <w:rFonts w:ascii="Times New Roman" w:eastAsia="Times New Roman" w:hAnsi="Times New Roman" w:cs="Times New Roman"/>
          <w:color w:val="000000" w:themeColor="text1"/>
          <w:kern w:val="0"/>
          <w:sz w:val="24"/>
          <w:szCs w:val="24"/>
          <w:lang w:val="el-GR" w:eastAsia="el-GR"/>
          <w14:ligatures w14:val="none"/>
        </w:rPr>
        <w:t xml:space="preserve">Ώρα: </w:t>
      </w:r>
      <w:r w:rsidRPr="00706DFA">
        <w:rPr>
          <w:rFonts w:ascii="Times New Roman" w:eastAsia="Times New Roman" w:hAnsi="Times New Roman" w:cs="Times New Roman"/>
          <w:color w:val="000000" w:themeColor="text1"/>
          <w:kern w:val="0"/>
          <w:sz w:val="24"/>
          <w:szCs w:val="24"/>
          <w:lang w:val="el-GR" w:eastAsia="el-GR"/>
          <w14:ligatures w14:val="none"/>
        </w:rPr>
        <w:t>14:30 μμ</w:t>
      </w:r>
      <w:r w:rsidRPr="00412DCC">
        <w:rPr>
          <w:rFonts w:ascii="Times New Roman" w:eastAsia="Times New Roman" w:hAnsi="Times New Roman" w:cs="Times New Roman"/>
          <w:color w:val="000000" w:themeColor="text1"/>
          <w:kern w:val="0"/>
          <w:sz w:val="24"/>
          <w:szCs w:val="24"/>
          <w:lang w:val="el-GR" w:eastAsia="el-GR"/>
          <w14:ligatures w14:val="none"/>
        </w:rPr>
        <w:t>.</w:t>
      </w:r>
    </w:p>
    <w:p w14:paraId="25C1F41E" w14:textId="71480C3F" w:rsidR="006F73CB" w:rsidRPr="00706DFA" w:rsidRDefault="00412DCC" w:rsidP="00412DCC">
      <w:pPr>
        <w:shd w:val="clear" w:color="auto" w:fill="FFFFFF"/>
        <w:spacing w:after="0" w:line="240" w:lineRule="auto"/>
        <w:rPr>
          <w:rFonts w:ascii="Times New Roman" w:eastAsia="Times New Roman" w:hAnsi="Times New Roman" w:cs="Times New Roman"/>
          <w:color w:val="000000" w:themeColor="text1"/>
          <w:kern w:val="0"/>
          <w:sz w:val="24"/>
          <w:szCs w:val="24"/>
          <w:lang w:val="el-GR" w:eastAsia="el-GR"/>
          <w14:ligatures w14:val="none"/>
        </w:rPr>
      </w:pPr>
      <w:r w:rsidRPr="00412DCC">
        <w:rPr>
          <w:rFonts w:ascii="Times New Roman" w:eastAsia="Times New Roman" w:hAnsi="Times New Roman" w:cs="Times New Roman"/>
          <w:color w:val="000000" w:themeColor="text1"/>
          <w:kern w:val="0"/>
          <w:sz w:val="24"/>
          <w:szCs w:val="24"/>
          <w:lang w:val="el-GR" w:eastAsia="el-GR"/>
          <w14:ligatures w14:val="none"/>
        </w:rPr>
        <w:t xml:space="preserve">Θα πραγματοποιηθεί διαδικτυακά η παρουσίαση της Πτυχιακής Εργασίας </w:t>
      </w:r>
      <w:r w:rsidR="006F73CB" w:rsidRPr="00706DFA">
        <w:rPr>
          <w:rFonts w:ascii="Times New Roman" w:eastAsia="Times New Roman" w:hAnsi="Times New Roman" w:cs="Times New Roman"/>
          <w:color w:val="000000" w:themeColor="text1"/>
          <w:kern w:val="0"/>
          <w:sz w:val="24"/>
          <w:szCs w:val="24"/>
          <w:lang w:val="el-GR" w:eastAsia="el-GR"/>
          <w14:ligatures w14:val="none"/>
        </w:rPr>
        <w:t>της</w:t>
      </w:r>
      <w:r w:rsidRPr="00412DCC">
        <w:rPr>
          <w:rFonts w:ascii="Times New Roman" w:eastAsia="Times New Roman" w:hAnsi="Times New Roman" w:cs="Times New Roman"/>
          <w:color w:val="000000" w:themeColor="text1"/>
          <w:kern w:val="0"/>
          <w:sz w:val="24"/>
          <w:szCs w:val="24"/>
          <w:lang w:val="el-GR" w:eastAsia="el-GR"/>
          <w14:ligatures w14:val="none"/>
        </w:rPr>
        <w:t xml:space="preserve"> </w:t>
      </w:r>
      <w:r w:rsidR="006F73CB" w:rsidRPr="00706DFA">
        <w:rPr>
          <w:rFonts w:ascii="Times New Roman" w:eastAsia="Times New Roman" w:hAnsi="Times New Roman" w:cs="Times New Roman"/>
          <w:color w:val="000000" w:themeColor="text1"/>
          <w:kern w:val="0"/>
          <w:sz w:val="24"/>
          <w:szCs w:val="24"/>
          <w:lang w:val="el-GR" w:eastAsia="el-GR"/>
          <w14:ligatures w14:val="none"/>
        </w:rPr>
        <w:t xml:space="preserve">φοιτήτριας </w:t>
      </w:r>
      <w:proofErr w:type="spellStart"/>
      <w:r w:rsidR="006F73CB" w:rsidRPr="00706DFA">
        <w:rPr>
          <w:rFonts w:ascii="Times New Roman" w:eastAsia="Times New Roman" w:hAnsi="Times New Roman" w:cs="Times New Roman"/>
          <w:b/>
          <w:bCs/>
          <w:color w:val="000000" w:themeColor="text1"/>
          <w:kern w:val="0"/>
          <w:sz w:val="24"/>
          <w:szCs w:val="24"/>
          <w:lang w:val="el-GR" w:eastAsia="el-GR"/>
          <w14:ligatures w14:val="none"/>
        </w:rPr>
        <w:t>Έρικα</w:t>
      </w:r>
      <w:proofErr w:type="spellEnd"/>
      <w:r w:rsidR="006F73CB" w:rsidRPr="00706DFA">
        <w:rPr>
          <w:rFonts w:ascii="Times New Roman" w:eastAsia="Times New Roman" w:hAnsi="Times New Roman" w:cs="Times New Roman"/>
          <w:b/>
          <w:bCs/>
          <w:color w:val="000000" w:themeColor="text1"/>
          <w:kern w:val="0"/>
          <w:sz w:val="24"/>
          <w:szCs w:val="24"/>
          <w:lang w:val="el-GR" w:eastAsia="el-GR"/>
          <w14:ligatures w14:val="none"/>
        </w:rPr>
        <w:t xml:space="preserve"> Ταμπάκου</w:t>
      </w:r>
      <w:r w:rsidRPr="00412DCC">
        <w:rPr>
          <w:rFonts w:ascii="Times New Roman" w:eastAsia="Times New Roman" w:hAnsi="Times New Roman" w:cs="Times New Roman"/>
          <w:color w:val="000000" w:themeColor="text1"/>
          <w:kern w:val="0"/>
          <w:sz w:val="24"/>
          <w:szCs w:val="24"/>
          <w:lang w:val="el-GR" w:eastAsia="el-GR"/>
          <w14:ligatures w14:val="none"/>
        </w:rPr>
        <w:t>, με τίτλο:</w:t>
      </w:r>
      <w:r w:rsidR="006F73CB" w:rsidRPr="00706DFA">
        <w:rPr>
          <w:rFonts w:ascii="Times New Roman" w:eastAsia="Times New Roman" w:hAnsi="Times New Roman" w:cs="Times New Roman"/>
          <w:color w:val="000000" w:themeColor="text1"/>
          <w:kern w:val="0"/>
          <w:sz w:val="24"/>
          <w:szCs w:val="24"/>
          <w:lang w:val="el-GR" w:eastAsia="el-GR"/>
          <w14:ligatures w14:val="none"/>
        </w:rPr>
        <w:t xml:space="preserve"> </w:t>
      </w:r>
      <w:r w:rsidRPr="00412DCC">
        <w:rPr>
          <w:rFonts w:ascii="Times New Roman" w:eastAsia="Times New Roman" w:hAnsi="Times New Roman" w:cs="Times New Roman"/>
          <w:color w:val="000000" w:themeColor="text1"/>
          <w:kern w:val="0"/>
          <w:sz w:val="24"/>
          <w:szCs w:val="24"/>
          <w:lang w:val="el-GR" w:eastAsia="el-GR"/>
          <w14:ligatures w14:val="none"/>
        </w:rPr>
        <w:t>«</w:t>
      </w:r>
      <w:r w:rsidR="006F73CB" w:rsidRPr="00706DFA">
        <w:rPr>
          <w:rFonts w:ascii="Times New Roman" w:eastAsia="Times New Roman" w:hAnsi="Times New Roman" w:cs="Times New Roman"/>
          <w:color w:val="000000" w:themeColor="text1"/>
          <w:kern w:val="0"/>
          <w:sz w:val="24"/>
          <w:szCs w:val="24"/>
          <w:lang w:val="el-GR" w:eastAsia="el-GR"/>
          <w14:ligatures w14:val="none"/>
        </w:rPr>
        <w:t>Φυτοχημική Ανάλυση και Σύγκριση Φυτικών Εκχυλισμάτων της Περιφέρειας Ηπείρου</w:t>
      </w:r>
      <w:r w:rsidRPr="00412DCC">
        <w:rPr>
          <w:rFonts w:ascii="Times New Roman" w:eastAsia="Times New Roman" w:hAnsi="Times New Roman" w:cs="Times New Roman"/>
          <w:color w:val="000000" w:themeColor="text1"/>
          <w:kern w:val="0"/>
          <w:sz w:val="24"/>
          <w:szCs w:val="24"/>
          <w:lang w:val="el-GR" w:eastAsia="el-GR"/>
          <w14:ligatures w14:val="none"/>
        </w:rPr>
        <w:t>»</w:t>
      </w:r>
    </w:p>
    <w:p w14:paraId="05AB34CA" w14:textId="18FF63AD" w:rsidR="00412DCC" w:rsidRPr="00706DFA" w:rsidRDefault="00412DCC" w:rsidP="00706DFA">
      <w:pPr>
        <w:shd w:val="clear" w:color="auto" w:fill="FFFFFF"/>
        <w:spacing w:after="120" w:line="240" w:lineRule="auto"/>
        <w:rPr>
          <w:rFonts w:ascii="Times New Roman" w:eastAsia="Times New Roman" w:hAnsi="Times New Roman" w:cs="Times New Roman"/>
          <w:color w:val="000000" w:themeColor="text1"/>
          <w:kern w:val="0"/>
          <w:sz w:val="24"/>
          <w:szCs w:val="24"/>
          <w:lang w:val="el-GR" w:eastAsia="el-GR"/>
          <w14:ligatures w14:val="none"/>
        </w:rPr>
      </w:pPr>
      <w:r w:rsidRPr="00412DCC">
        <w:rPr>
          <w:rFonts w:ascii="Times New Roman" w:eastAsia="Times New Roman" w:hAnsi="Times New Roman" w:cs="Times New Roman"/>
          <w:color w:val="000000" w:themeColor="text1"/>
          <w:kern w:val="0"/>
          <w:sz w:val="24"/>
          <w:szCs w:val="24"/>
          <w:lang w:val="el-GR" w:eastAsia="el-GR"/>
          <w14:ligatures w14:val="none"/>
        </w:rPr>
        <w:t xml:space="preserve">Η παρουσίαση θα πραγματοποιηθεί μέσω Microsoft </w:t>
      </w:r>
      <w:proofErr w:type="spellStart"/>
      <w:r w:rsidRPr="00412DCC">
        <w:rPr>
          <w:rFonts w:ascii="Times New Roman" w:eastAsia="Times New Roman" w:hAnsi="Times New Roman" w:cs="Times New Roman"/>
          <w:color w:val="000000" w:themeColor="text1"/>
          <w:kern w:val="0"/>
          <w:sz w:val="24"/>
          <w:szCs w:val="24"/>
          <w:lang w:val="el-GR" w:eastAsia="el-GR"/>
          <w14:ligatures w14:val="none"/>
        </w:rPr>
        <w:t>Teams</w:t>
      </w:r>
      <w:proofErr w:type="spellEnd"/>
      <w:r w:rsidRPr="00412DCC">
        <w:rPr>
          <w:rFonts w:ascii="Times New Roman" w:eastAsia="Times New Roman" w:hAnsi="Times New Roman" w:cs="Times New Roman"/>
          <w:color w:val="000000" w:themeColor="text1"/>
          <w:kern w:val="0"/>
          <w:sz w:val="24"/>
          <w:szCs w:val="24"/>
          <w:lang w:val="el-GR" w:eastAsia="el-GR"/>
          <w14:ligatures w14:val="none"/>
        </w:rPr>
        <w:t xml:space="preserve"> στον παρακάτω σύνδεσμο:</w:t>
      </w:r>
    </w:p>
    <w:p w14:paraId="40D5B649" w14:textId="5BE49F50" w:rsidR="006F73CB" w:rsidRPr="006F73CB" w:rsidRDefault="006F73CB" w:rsidP="00706DFA">
      <w:pPr>
        <w:shd w:val="clear" w:color="auto" w:fill="FFFFFF"/>
        <w:spacing w:after="120" w:line="240" w:lineRule="auto"/>
        <w:rPr>
          <w:rFonts w:ascii="Times New Roman" w:eastAsia="Times New Roman" w:hAnsi="Times New Roman" w:cs="Times New Roman"/>
          <w:color w:val="606060"/>
          <w:kern w:val="0"/>
          <w:sz w:val="24"/>
          <w:szCs w:val="24"/>
          <w:lang w:val="el-GR" w:eastAsia="el-GR"/>
          <w14:ligatures w14:val="none"/>
        </w:rPr>
      </w:pPr>
      <w:hyperlink r:id="rId4" w:history="1">
        <w:r w:rsidRPr="006F73CB">
          <w:rPr>
            <w:rFonts w:ascii="Times New Roman" w:eastAsia="Times New Roman" w:hAnsi="Times New Roman" w:cs="Times New Roman"/>
            <w:color w:val="0000FF"/>
            <w:kern w:val="0"/>
            <w:sz w:val="24"/>
            <w:szCs w:val="24"/>
            <w:u w:val="single"/>
            <w:lang w:val="el-GR" w:eastAsia="el-GR"/>
            <w14:ligatures w14:val="none"/>
          </w:rPr>
          <w:t xml:space="preserve">General | ΤΑΜΠΑΚΟΥ-ΔΙΠΛΩΜΑΤΙΚΗ | Microsoft </w:t>
        </w:r>
        <w:proofErr w:type="spellStart"/>
        <w:r w:rsidRPr="006F73CB">
          <w:rPr>
            <w:rFonts w:ascii="Times New Roman" w:eastAsia="Times New Roman" w:hAnsi="Times New Roman" w:cs="Times New Roman"/>
            <w:color w:val="0000FF"/>
            <w:kern w:val="0"/>
            <w:sz w:val="24"/>
            <w:szCs w:val="24"/>
            <w:u w:val="single"/>
            <w:lang w:val="el-GR" w:eastAsia="el-GR"/>
            <w14:ligatures w14:val="none"/>
          </w:rPr>
          <w:t>Teams</w:t>
        </w:r>
        <w:proofErr w:type="spellEnd"/>
      </w:hyperlink>
    </w:p>
    <w:p w14:paraId="73C264A5" w14:textId="69D2B502" w:rsidR="006F73CB" w:rsidRPr="00412DCC" w:rsidRDefault="006F73CB" w:rsidP="00412DCC">
      <w:pPr>
        <w:shd w:val="clear" w:color="auto" w:fill="FFFFFF"/>
        <w:spacing w:after="0" w:line="240" w:lineRule="auto"/>
        <w:rPr>
          <w:rFonts w:ascii="Times New Roman" w:eastAsia="Times New Roman" w:hAnsi="Times New Roman" w:cs="Times New Roman"/>
          <w:color w:val="000000" w:themeColor="text1"/>
          <w:kern w:val="0"/>
          <w:sz w:val="24"/>
          <w:szCs w:val="24"/>
          <w:lang w:eastAsia="el-GR"/>
          <w14:ligatures w14:val="none"/>
        </w:rPr>
      </w:pPr>
      <w:r w:rsidRPr="00706DFA">
        <w:rPr>
          <w:rFonts w:ascii="Times New Roman" w:eastAsia="Times New Roman" w:hAnsi="Times New Roman" w:cs="Times New Roman"/>
          <w:b/>
          <w:bCs/>
          <w:color w:val="000000" w:themeColor="text1"/>
          <w:kern w:val="0"/>
          <w:sz w:val="24"/>
          <w:szCs w:val="24"/>
          <w:lang w:val="el-GR" w:eastAsia="el-GR"/>
          <w14:ligatures w14:val="none"/>
        </w:rPr>
        <w:t xml:space="preserve">Κωδικός </w:t>
      </w:r>
      <w:r w:rsidRPr="00706DFA">
        <w:rPr>
          <w:rFonts w:ascii="Times New Roman" w:eastAsia="Times New Roman" w:hAnsi="Times New Roman" w:cs="Times New Roman"/>
          <w:b/>
          <w:bCs/>
          <w:color w:val="000000" w:themeColor="text1"/>
          <w:kern w:val="0"/>
          <w:sz w:val="24"/>
          <w:szCs w:val="24"/>
          <w:lang w:eastAsia="el-GR"/>
          <w14:ligatures w14:val="none"/>
        </w:rPr>
        <w:t>MS Teams</w:t>
      </w:r>
      <w:r w:rsidRPr="00706DFA">
        <w:rPr>
          <w:rFonts w:ascii="Times New Roman" w:eastAsia="Times New Roman" w:hAnsi="Times New Roman" w:cs="Times New Roman"/>
          <w:color w:val="000000" w:themeColor="text1"/>
          <w:kern w:val="0"/>
          <w:sz w:val="24"/>
          <w:szCs w:val="24"/>
          <w:lang w:eastAsia="el-GR"/>
          <w14:ligatures w14:val="none"/>
        </w:rPr>
        <w:t xml:space="preserve">: </w:t>
      </w:r>
      <w:r w:rsidRPr="00706DFA">
        <w:rPr>
          <w:rFonts w:ascii="Times New Roman" w:hAnsi="Times New Roman" w:cs="Times New Roman"/>
          <w:color w:val="000000" w:themeColor="text1"/>
          <w:sz w:val="24"/>
          <w:szCs w:val="24"/>
        </w:rPr>
        <w:t>x9ghjd0</w:t>
      </w:r>
    </w:p>
    <w:p w14:paraId="71972775" w14:textId="77777777" w:rsidR="006F73CB" w:rsidRPr="00706DFA" w:rsidRDefault="006F73CB" w:rsidP="00412DCC">
      <w:pPr>
        <w:shd w:val="clear" w:color="auto" w:fill="FFFFFF"/>
        <w:spacing w:after="0" w:line="240" w:lineRule="auto"/>
        <w:rPr>
          <w:rFonts w:ascii="Times New Roman" w:eastAsia="Times New Roman" w:hAnsi="Times New Roman" w:cs="Times New Roman"/>
          <w:color w:val="000000" w:themeColor="text1"/>
          <w:kern w:val="0"/>
          <w:sz w:val="24"/>
          <w:szCs w:val="24"/>
          <w:lang w:eastAsia="el-GR"/>
          <w14:ligatures w14:val="none"/>
        </w:rPr>
      </w:pPr>
    </w:p>
    <w:p w14:paraId="1414E22E" w14:textId="206F93AC" w:rsidR="00412DCC" w:rsidRPr="00412DCC" w:rsidRDefault="00412DCC" w:rsidP="00706DFA">
      <w:pPr>
        <w:shd w:val="clear" w:color="auto" w:fill="FFFFFF"/>
        <w:spacing w:after="120" w:line="240" w:lineRule="auto"/>
        <w:rPr>
          <w:rFonts w:ascii="Times New Roman" w:eastAsia="Times New Roman" w:hAnsi="Times New Roman" w:cs="Times New Roman"/>
          <w:color w:val="000000" w:themeColor="text1"/>
          <w:kern w:val="0"/>
          <w:sz w:val="24"/>
          <w:szCs w:val="24"/>
          <w:lang w:val="el-GR" w:eastAsia="el-GR"/>
          <w14:ligatures w14:val="none"/>
        </w:rPr>
      </w:pPr>
      <w:r w:rsidRPr="00412DCC">
        <w:rPr>
          <w:rFonts w:ascii="Times New Roman" w:eastAsia="Times New Roman" w:hAnsi="Times New Roman" w:cs="Times New Roman"/>
          <w:color w:val="000000" w:themeColor="text1"/>
          <w:kern w:val="0"/>
          <w:sz w:val="24"/>
          <w:szCs w:val="24"/>
          <w:lang w:val="el-GR" w:eastAsia="el-GR"/>
          <w14:ligatures w14:val="none"/>
        </w:rPr>
        <w:t>Τριμελής Εξεταστική Επιτροπή:</w:t>
      </w:r>
      <w:r w:rsidR="00706DFA" w:rsidRPr="00706DFA">
        <w:rPr>
          <w:rFonts w:ascii="Times New Roman" w:eastAsia="Times New Roman" w:hAnsi="Times New Roman" w:cs="Times New Roman"/>
          <w:color w:val="000000" w:themeColor="text1"/>
          <w:kern w:val="0"/>
          <w:sz w:val="24"/>
          <w:szCs w:val="24"/>
          <w:lang w:val="el-GR" w:eastAsia="el-GR"/>
          <w14:ligatures w14:val="none"/>
        </w:rPr>
        <w:t xml:space="preserve"> </w:t>
      </w:r>
      <w:r w:rsidR="006F73CB" w:rsidRPr="00706DFA">
        <w:rPr>
          <w:rFonts w:ascii="Times New Roman" w:eastAsia="Times New Roman" w:hAnsi="Times New Roman" w:cs="Times New Roman"/>
          <w:color w:val="000000" w:themeColor="text1"/>
          <w:kern w:val="0"/>
          <w:sz w:val="24"/>
          <w:szCs w:val="24"/>
          <w:lang w:val="el-GR" w:eastAsia="el-GR"/>
          <w14:ligatures w14:val="none"/>
        </w:rPr>
        <w:t xml:space="preserve">Νικόλαος </w:t>
      </w:r>
      <w:proofErr w:type="spellStart"/>
      <w:r w:rsidR="006F73CB" w:rsidRPr="00706DFA">
        <w:rPr>
          <w:rFonts w:ascii="Times New Roman" w:eastAsia="Times New Roman" w:hAnsi="Times New Roman" w:cs="Times New Roman"/>
          <w:color w:val="000000" w:themeColor="text1"/>
          <w:kern w:val="0"/>
          <w:sz w:val="24"/>
          <w:szCs w:val="24"/>
          <w:lang w:val="el-GR" w:eastAsia="el-GR"/>
          <w14:ligatures w14:val="none"/>
        </w:rPr>
        <w:t>Κορρές</w:t>
      </w:r>
      <w:proofErr w:type="spellEnd"/>
      <w:r w:rsidRPr="00412DCC">
        <w:rPr>
          <w:rFonts w:ascii="Times New Roman" w:eastAsia="Times New Roman" w:hAnsi="Times New Roman" w:cs="Times New Roman"/>
          <w:color w:val="000000" w:themeColor="text1"/>
          <w:kern w:val="0"/>
          <w:sz w:val="24"/>
          <w:szCs w:val="24"/>
          <w:lang w:val="el-GR" w:eastAsia="el-GR"/>
          <w14:ligatures w14:val="none"/>
        </w:rPr>
        <w:t xml:space="preserve"> (Επιβλέπων)</w:t>
      </w:r>
      <w:r w:rsidR="00706DFA">
        <w:rPr>
          <w:rFonts w:ascii="Times New Roman" w:eastAsia="Times New Roman" w:hAnsi="Times New Roman" w:cs="Times New Roman"/>
          <w:color w:val="000000" w:themeColor="text1"/>
          <w:kern w:val="0"/>
          <w:sz w:val="24"/>
          <w:szCs w:val="24"/>
          <w:lang w:val="el-GR" w:eastAsia="el-GR"/>
          <w14:ligatures w14:val="none"/>
        </w:rPr>
        <w:t>,</w:t>
      </w:r>
      <w:r w:rsidR="00706DFA" w:rsidRPr="00706DFA">
        <w:rPr>
          <w:rFonts w:ascii="Times New Roman" w:eastAsia="Times New Roman" w:hAnsi="Times New Roman" w:cs="Times New Roman"/>
          <w:color w:val="000000" w:themeColor="text1"/>
          <w:kern w:val="0"/>
          <w:sz w:val="24"/>
          <w:szCs w:val="24"/>
          <w:lang w:val="el-GR" w:eastAsia="el-GR"/>
          <w14:ligatures w14:val="none"/>
        </w:rPr>
        <w:t xml:space="preserve"> </w:t>
      </w:r>
      <w:r w:rsidR="006F73CB" w:rsidRPr="00706DFA">
        <w:rPr>
          <w:rFonts w:ascii="Times New Roman" w:eastAsia="Times New Roman" w:hAnsi="Times New Roman" w:cs="Times New Roman"/>
          <w:color w:val="000000" w:themeColor="text1"/>
          <w:kern w:val="0"/>
          <w:sz w:val="24"/>
          <w:szCs w:val="24"/>
          <w:lang w:val="el-GR" w:eastAsia="el-GR"/>
          <w14:ligatures w14:val="none"/>
        </w:rPr>
        <w:t xml:space="preserve">Ανδρέας </w:t>
      </w:r>
      <w:proofErr w:type="spellStart"/>
      <w:r w:rsidR="006F73CB" w:rsidRPr="00706DFA">
        <w:rPr>
          <w:rFonts w:ascii="Times New Roman" w:eastAsia="Times New Roman" w:hAnsi="Times New Roman" w:cs="Times New Roman"/>
          <w:color w:val="000000" w:themeColor="text1"/>
          <w:kern w:val="0"/>
          <w:sz w:val="24"/>
          <w:szCs w:val="24"/>
          <w:lang w:val="el-GR" w:eastAsia="el-GR"/>
          <w14:ligatures w14:val="none"/>
        </w:rPr>
        <w:t>Τζάκος</w:t>
      </w:r>
      <w:proofErr w:type="spellEnd"/>
      <w:r w:rsidRPr="00412DCC">
        <w:rPr>
          <w:rFonts w:ascii="Times New Roman" w:eastAsia="Times New Roman" w:hAnsi="Times New Roman" w:cs="Times New Roman"/>
          <w:color w:val="000000" w:themeColor="text1"/>
          <w:kern w:val="0"/>
          <w:sz w:val="24"/>
          <w:szCs w:val="24"/>
          <w:lang w:val="el-GR" w:eastAsia="el-GR"/>
          <w14:ligatures w14:val="none"/>
        </w:rPr>
        <w:t xml:space="preserve"> (</w:t>
      </w:r>
      <w:r w:rsidR="006F73CB" w:rsidRPr="00706DFA">
        <w:rPr>
          <w:rFonts w:ascii="Times New Roman" w:eastAsia="Times New Roman" w:hAnsi="Times New Roman" w:cs="Times New Roman"/>
          <w:color w:val="000000" w:themeColor="text1"/>
          <w:kern w:val="0"/>
          <w:sz w:val="24"/>
          <w:szCs w:val="24"/>
          <w:lang w:val="el-GR" w:eastAsia="el-GR"/>
          <w14:ligatures w14:val="none"/>
        </w:rPr>
        <w:t>Επιβλέπων</w:t>
      </w:r>
      <w:r w:rsidRPr="00412DCC">
        <w:rPr>
          <w:rFonts w:ascii="Times New Roman" w:eastAsia="Times New Roman" w:hAnsi="Times New Roman" w:cs="Times New Roman"/>
          <w:color w:val="000000" w:themeColor="text1"/>
          <w:kern w:val="0"/>
          <w:sz w:val="24"/>
          <w:szCs w:val="24"/>
          <w:lang w:val="el-GR" w:eastAsia="el-GR"/>
          <w14:ligatures w14:val="none"/>
        </w:rPr>
        <w:t>)</w:t>
      </w:r>
      <w:r w:rsidR="00706DFA">
        <w:rPr>
          <w:rFonts w:ascii="Times New Roman" w:eastAsia="Times New Roman" w:hAnsi="Times New Roman" w:cs="Times New Roman"/>
          <w:color w:val="000000" w:themeColor="text1"/>
          <w:kern w:val="0"/>
          <w:sz w:val="24"/>
          <w:szCs w:val="24"/>
          <w:lang w:val="el-GR" w:eastAsia="el-GR"/>
          <w14:ligatures w14:val="none"/>
        </w:rPr>
        <w:t>,</w:t>
      </w:r>
      <w:r w:rsidR="00706DFA" w:rsidRPr="00706DFA">
        <w:rPr>
          <w:rFonts w:ascii="Times New Roman" w:eastAsia="Times New Roman" w:hAnsi="Times New Roman" w:cs="Times New Roman"/>
          <w:color w:val="000000" w:themeColor="text1"/>
          <w:kern w:val="0"/>
          <w:sz w:val="24"/>
          <w:szCs w:val="24"/>
          <w:lang w:val="el-GR" w:eastAsia="el-GR"/>
          <w14:ligatures w14:val="none"/>
        </w:rPr>
        <w:t xml:space="preserve"> </w:t>
      </w:r>
      <w:r w:rsidR="006F73CB" w:rsidRPr="00706DFA">
        <w:rPr>
          <w:rFonts w:ascii="Times New Roman" w:eastAsia="Times New Roman" w:hAnsi="Times New Roman" w:cs="Times New Roman"/>
          <w:color w:val="000000" w:themeColor="text1"/>
          <w:kern w:val="0"/>
          <w:sz w:val="24"/>
          <w:szCs w:val="24"/>
          <w:lang w:val="el-GR" w:eastAsia="el-GR"/>
          <w14:ligatures w14:val="none"/>
        </w:rPr>
        <w:t xml:space="preserve">Γεώργιος </w:t>
      </w:r>
      <w:proofErr w:type="spellStart"/>
      <w:r w:rsidR="006F73CB" w:rsidRPr="00706DFA">
        <w:rPr>
          <w:rFonts w:ascii="Times New Roman" w:eastAsia="Times New Roman" w:hAnsi="Times New Roman" w:cs="Times New Roman"/>
          <w:color w:val="000000" w:themeColor="text1"/>
          <w:kern w:val="0"/>
          <w:sz w:val="24"/>
          <w:szCs w:val="24"/>
          <w:lang w:val="el-GR" w:eastAsia="el-GR"/>
          <w14:ligatures w14:val="none"/>
        </w:rPr>
        <w:t>Πατακιούτας</w:t>
      </w:r>
      <w:proofErr w:type="spellEnd"/>
      <w:r w:rsidRPr="00412DCC">
        <w:rPr>
          <w:rFonts w:ascii="Times New Roman" w:eastAsia="Times New Roman" w:hAnsi="Times New Roman" w:cs="Times New Roman"/>
          <w:color w:val="000000" w:themeColor="text1"/>
          <w:kern w:val="0"/>
          <w:sz w:val="24"/>
          <w:szCs w:val="24"/>
          <w:lang w:val="el-GR" w:eastAsia="el-GR"/>
          <w14:ligatures w14:val="none"/>
        </w:rPr>
        <w:t xml:space="preserve"> (Μέλος)</w:t>
      </w:r>
    </w:p>
    <w:p w14:paraId="0035CC6A" w14:textId="4FE4FAF0" w:rsidR="00412DCC" w:rsidRPr="00412DCC" w:rsidRDefault="00412DCC" w:rsidP="00706DFA">
      <w:pPr>
        <w:shd w:val="clear" w:color="auto" w:fill="FFFFFF"/>
        <w:spacing w:after="120" w:line="240" w:lineRule="auto"/>
        <w:rPr>
          <w:rFonts w:ascii="Times New Roman" w:eastAsia="Times New Roman" w:hAnsi="Times New Roman" w:cs="Times New Roman"/>
          <w:color w:val="000000" w:themeColor="text1"/>
          <w:kern w:val="0"/>
          <w:sz w:val="24"/>
          <w:szCs w:val="24"/>
          <w:lang w:val="el-GR" w:eastAsia="el-GR"/>
          <w14:ligatures w14:val="none"/>
        </w:rPr>
      </w:pPr>
      <w:r w:rsidRPr="00412DCC">
        <w:rPr>
          <w:rFonts w:ascii="Times New Roman" w:eastAsia="Times New Roman" w:hAnsi="Times New Roman" w:cs="Times New Roman"/>
          <w:color w:val="000000" w:themeColor="text1"/>
          <w:kern w:val="0"/>
          <w:sz w:val="24"/>
          <w:szCs w:val="24"/>
          <w:lang w:val="el-GR" w:eastAsia="el-GR"/>
          <w14:ligatures w14:val="none"/>
        </w:rPr>
        <w:t xml:space="preserve">Η παρουσία σας θα αποτελέσει </w:t>
      </w:r>
      <w:r w:rsidR="006F73CB" w:rsidRPr="006F73CB">
        <w:rPr>
          <w:rFonts w:ascii="Times New Roman" w:eastAsia="Times New Roman" w:hAnsi="Times New Roman" w:cs="Times New Roman"/>
          <w:color w:val="000000" w:themeColor="text1"/>
          <w:kern w:val="0"/>
          <w:sz w:val="24"/>
          <w:szCs w:val="24"/>
          <w:lang w:val="el-GR" w:eastAsia="el-GR"/>
          <w14:ligatures w14:val="none"/>
        </w:rPr>
        <w:t>ευχαρίστηση και</w:t>
      </w:r>
      <w:r w:rsidRPr="00412DCC">
        <w:rPr>
          <w:rFonts w:ascii="Times New Roman" w:eastAsia="Times New Roman" w:hAnsi="Times New Roman" w:cs="Times New Roman"/>
          <w:color w:val="000000" w:themeColor="text1"/>
          <w:kern w:val="0"/>
          <w:sz w:val="24"/>
          <w:szCs w:val="24"/>
          <w:lang w:val="el-GR" w:eastAsia="el-GR"/>
          <w14:ligatures w14:val="none"/>
        </w:rPr>
        <w:t xml:space="preserve"> τιμή για τ</w:t>
      </w:r>
      <w:r w:rsidR="006F73CB" w:rsidRPr="006F73CB">
        <w:rPr>
          <w:rFonts w:ascii="Times New Roman" w:eastAsia="Times New Roman" w:hAnsi="Times New Roman" w:cs="Times New Roman"/>
          <w:color w:val="000000" w:themeColor="text1"/>
          <w:kern w:val="0"/>
          <w:sz w:val="24"/>
          <w:szCs w:val="24"/>
          <w:lang w:val="el-GR" w:eastAsia="el-GR"/>
          <w14:ligatures w14:val="none"/>
        </w:rPr>
        <w:t>η</w:t>
      </w:r>
      <w:r w:rsidRPr="00412DCC">
        <w:rPr>
          <w:rFonts w:ascii="Times New Roman" w:eastAsia="Times New Roman" w:hAnsi="Times New Roman" w:cs="Times New Roman"/>
          <w:color w:val="000000" w:themeColor="text1"/>
          <w:kern w:val="0"/>
          <w:sz w:val="24"/>
          <w:szCs w:val="24"/>
          <w:lang w:val="el-GR" w:eastAsia="el-GR"/>
          <w14:ligatures w14:val="none"/>
        </w:rPr>
        <w:t>ν φοιτ</w:t>
      </w:r>
      <w:r w:rsidR="006F73CB" w:rsidRPr="006F73CB">
        <w:rPr>
          <w:rFonts w:ascii="Times New Roman" w:eastAsia="Times New Roman" w:hAnsi="Times New Roman" w:cs="Times New Roman"/>
          <w:color w:val="000000" w:themeColor="text1"/>
          <w:kern w:val="0"/>
          <w:sz w:val="24"/>
          <w:szCs w:val="24"/>
          <w:lang w:val="el-GR" w:eastAsia="el-GR"/>
          <w14:ligatures w14:val="none"/>
        </w:rPr>
        <w:t>ήτρια</w:t>
      </w:r>
      <w:r w:rsidRPr="00412DCC">
        <w:rPr>
          <w:rFonts w:ascii="Times New Roman" w:eastAsia="Times New Roman" w:hAnsi="Times New Roman" w:cs="Times New Roman"/>
          <w:color w:val="000000" w:themeColor="text1"/>
          <w:kern w:val="0"/>
          <w:sz w:val="24"/>
          <w:szCs w:val="24"/>
          <w:lang w:val="el-GR" w:eastAsia="el-GR"/>
          <w14:ligatures w14:val="none"/>
        </w:rPr>
        <w:t xml:space="preserve"> και την </w:t>
      </w:r>
      <w:r w:rsidR="006F73CB" w:rsidRPr="006F73CB">
        <w:rPr>
          <w:rFonts w:ascii="Times New Roman" w:eastAsia="Times New Roman" w:hAnsi="Times New Roman" w:cs="Times New Roman"/>
          <w:color w:val="000000" w:themeColor="text1"/>
          <w:kern w:val="0"/>
          <w:sz w:val="24"/>
          <w:szCs w:val="24"/>
          <w:lang w:val="el-GR" w:eastAsia="el-GR"/>
          <w14:ligatures w14:val="none"/>
        </w:rPr>
        <w:t xml:space="preserve">εξεταστική </w:t>
      </w:r>
      <w:r w:rsidRPr="00412DCC">
        <w:rPr>
          <w:rFonts w:ascii="Times New Roman" w:eastAsia="Times New Roman" w:hAnsi="Times New Roman" w:cs="Times New Roman"/>
          <w:color w:val="000000" w:themeColor="text1"/>
          <w:kern w:val="0"/>
          <w:sz w:val="24"/>
          <w:szCs w:val="24"/>
          <w:lang w:val="el-GR" w:eastAsia="el-GR"/>
          <w14:ligatures w14:val="none"/>
        </w:rPr>
        <w:t>επιτροπή.</w:t>
      </w:r>
    </w:p>
    <w:p w14:paraId="57CC019D" w14:textId="030A819D" w:rsidR="006F73CB" w:rsidRPr="006F73CB" w:rsidRDefault="006F73CB" w:rsidP="006F73CB">
      <w:pPr>
        <w:spacing w:after="0" w:line="240" w:lineRule="auto"/>
        <w:rPr>
          <w:rFonts w:ascii="Times New Roman" w:eastAsia="Times New Roman" w:hAnsi="Times New Roman" w:cs="Times New Roman"/>
          <w:b/>
          <w:bCs/>
          <w:color w:val="000000" w:themeColor="text1"/>
          <w:kern w:val="0"/>
          <w:sz w:val="24"/>
          <w:szCs w:val="24"/>
          <w:lang w:val="el-GR" w:eastAsia="el-GR"/>
          <w14:ligatures w14:val="none"/>
        </w:rPr>
      </w:pPr>
      <w:r w:rsidRPr="006F73CB">
        <w:rPr>
          <w:rFonts w:ascii="Times New Roman" w:eastAsia="Times New Roman" w:hAnsi="Times New Roman" w:cs="Times New Roman"/>
          <w:b/>
          <w:bCs/>
          <w:color w:val="000000" w:themeColor="text1"/>
          <w:kern w:val="0"/>
          <w:sz w:val="24"/>
          <w:szCs w:val="24"/>
          <w:lang w:val="el-GR" w:eastAsia="el-GR"/>
          <w14:ligatures w14:val="none"/>
        </w:rPr>
        <w:t>Περίληψη</w:t>
      </w:r>
    </w:p>
    <w:p w14:paraId="09E9D614" w14:textId="0740B0D1" w:rsidR="006F73CB" w:rsidRPr="006F73CB" w:rsidRDefault="006F73CB" w:rsidP="006F73CB">
      <w:pPr>
        <w:spacing w:after="0" w:line="240" w:lineRule="auto"/>
        <w:rPr>
          <w:rFonts w:ascii="Times New Roman" w:hAnsi="Times New Roman" w:cs="Times New Roman"/>
          <w:color w:val="000000" w:themeColor="text1"/>
          <w:sz w:val="24"/>
          <w:szCs w:val="24"/>
          <w:lang w:val="el-GR"/>
        </w:rPr>
      </w:pPr>
      <w:r w:rsidRPr="006F73CB">
        <w:rPr>
          <w:rFonts w:ascii="Times New Roman" w:hAnsi="Times New Roman" w:cs="Times New Roman"/>
          <w:color w:val="000000" w:themeColor="text1"/>
          <w:sz w:val="24"/>
          <w:szCs w:val="24"/>
          <w:lang w:val="el-GR"/>
        </w:rPr>
        <w:t xml:space="preserve">Τα φαρμακευτικά φυτά αποτελούν πλούσια πηγή </w:t>
      </w:r>
      <w:proofErr w:type="spellStart"/>
      <w:r w:rsidRPr="006F73CB">
        <w:rPr>
          <w:rFonts w:ascii="Times New Roman" w:hAnsi="Times New Roman" w:cs="Times New Roman"/>
          <w:color w:val="000000" w:themeColor="text1"/>
          <w:sz w:val="24"/>
          <w:szCs w:val="24"/>
          <w:lang w:val="el-GR"/>
        </w:rPr>
        <w:t>βιοδραστικών</w:t>
      </w:r>
      <w:proofErr w:type="spellEnd"/>
      <w:r w:rsidRPr="006F73CB">
        <w:rPr>
          <w:rFonts w:ascii="Times New Roman" w:hAnsi="Times New Roman" w:cs="Times New Roman"/>
          <w:color w:val="000000" w:themeColor="text1"/>
          <w:sz w:val="24"/>
          <w:szCs w:val="24"/>
          <w:lang w:val="el-GR"/>
        </w:rPr>
        <w:t xml:space="preserve"> ενώσεων, οι οποίες παρουσιάζουν σημαντικό ενδιαφέρον για την φαρμακογνωσία. Η μελέτη και η απομόνωση αυτών των ουσιών συμβάλλουν όχι μόνο στη κατανόηση της χημικής σύστασης των φυτών καθώς και στη διερεύνηση της πιθανής τους εφαρμογής στη φαρμακοβιομηχανία. Η παρούσα διπλωματική εργασία εστιάζει στο φυτό </w:t>
      </w:r>
      <w:proofErr w:type="spellStart"/>
      <w:r w:rsidRPr="006F73CB">
        <w:rPr>
          <w:rFonts w:ascii="Times New Roman" w:hAnsi="Times New Roman" w:cs="Times New Roman"/>
          <w:i/>
          <w:iCs/>
          <w:color w:val="000000" w:themeColor="text1"/>
          <w:sz w:val="24"/>
          <w:szCs w:val="24"/>
        </w:rPr>
        <w:t>Alkanna</w:t>
      </w:r>
      <w:proofErr w:type="spellEnd"/>
      <w:r w:rsidRPr="006F73CB">
        <w:rPr>
          <w:rFonts w:ascii="Times New Roman" w:hAnsi="Times New Roman" w:cs="Times New Roman"/>
          <w:i/>
          <w:iCs/>
          <w:color w:val="000000" w:themeColor="text1"/>
          <w:sz w:val="24"/>
          <w:szCs w:val="24"/>
          <w:lang w:val="el-GR"/>
        </w:rPr>
        <w:t xml:space="preserve"> </w:t>
      </w:r>
      <w:r w:rsidRPr="006F73CB">
        <w:rPr>
          <w:rFonts w:ascii="Times New Roman" w:hAnsi="Times New Roman" w:cs="Times New Roman"/>
          <w:i/>
          <w:iCs/>
          <w:color w:val="000000" w:themeColor="text1"/>
          <w:sz w:val="24"/>
          <w:szCs w:val="24"/>
        </w:rPr>
        <w:t>tinctoria</w:t>
      </w:r>
      <w:r w:rsidRPr="006F73CB">
        <w:rPr>
          <w:rFonts w:ascii="Times New Roman" w:hAnsi="Times New Roman" w:cs="Times New Roman"/>
          <w:color w:val="000000" w:themeColor="text1"/>
          <w:sz w:val="24"/>
          <w:szCs w:val="24"/>
          <w:lang w:val="el-GR"/>
        </w:rPr>
        <w:t xml:space="preserve"> , το οποίο είναι γνωστό από την παραδοσιακή ιατρική για τις θεραπευτικές τους </w:t>
      </w:r>
      <w:proofErr w:type="spellStart"/>
      <w:r w:rsidRPr="006F73CB">
        <w:rPr>
          <w:rFonts w:ascii="Times New Roman" w:hAnsi="Times New Roman" w:cs="Times New Roman"/>
          <w:color w:val="000000" w:themeColor="text1"/>
          <w:sz w:val="24"/>
          <w:szCs w:val="24"/>
          <w:lang w:val="el-GR"/>
        </w:rPr>
        <w:t>ιδιοτητες</w:t>
      </w:r>
      <w:proofErr w:type="spellEnd"/>
      <w:r w:rsidRPr="006F73CB">
        <w:rPr>
          <w:rFonts w:ascii="Times New Roman" w:hAnsi="Times New Roman" w:cs="Times New Roman"/>
          <w:color w:val="000000" w:themeColor="text1"/>
          <w:sz w:val="24"/>
          <w:szCs w:val="24"/>
          <w:lang w:val="el-GR"/>
        </w:rPr>
        <w:t>.</w:t>
      </w:r>
    </w:p>
    <w:p w14:paraId="6AC666B3" w14:textId="77777777" w:rsidR="006F73CB" w:rsidRPr="006F73CB" w:rsidRDefault="006F73CB" w:rsidP="006F73CB">
      <w:pPr>
        <w:spacing w:after="0" w:line="240" w:lineRule="auto"/>
        <w:rPr>
          <w:rFonts w:ascii="Times New Roman" w:hAnsi="Times New Roman" w:cs="Times New Roman"/>
          <w:color w:val="000000" w:themeColor="text1"/>
          <w:sz w:val="24"/>
          <w:szCs w:val="24"/>
          <w:lang w:val="el-GR"/>
        </w:rPr>
      </w:pPr>
      <w:r w:rsidRPr="006F73CB">
        <w:rPr>
          <w:rFonts w:ascii="Times New Roman" w:hAnsi="Times New Roman" w:cs="Times New Roman"/>
          <w:color w:val="000000" w:themeColor="text1"/>
          <w:sz w:val="24"/>
          <w:szCs w:val="24"/>
          <w:lang w:val="el-GR"/>
        </w:rPr>
        <w:t xml:space="preserve">Στο θεωρητικό μέρος παρουσιάζεται το γενικό πλαίσιο σχετικά με τα φαρμακευτικά φυτά, τις </w:t>
      </w:r>
      <w:proofErr w:type="spellStart"/>
      <w:r w:rsidRPr="006F73CB">
        <w:rPr>
          <w:rFonts w:ascii="Times New Roman" w:hAnsi="Times New Roman" w:cs="Times New Roman"/>
          <w:color w:val="000000" w:themeColor="text1"/>
          <w:sz w:val="24"/>
          <w:szCs w:val="24"/>
          <w:lang w:val="el-GR"/>
        </w:rPr>
        <w:t>Βιοδραστικές</w:t>
      </w:r>
      <w:proofErr w:type="spellEnd"/>
      <w:r w:rsidRPr="006F73CB">
        <w:rPr>
          <w:rFonts w:ascii="Times New Roman" w:hAnsi="Times New Roman" w:cs="Times New Roman"/>
          <w:color w:val="000000" w:themeColor="text1"/>
          <w:sz w:val="24"/>
          <w:szCs w:val="24"/>
          <w:lang w:val="el-GR"/>
        </w:rPr>
        <w:t xml:space="preserve"> ενώσεις, τη βιολογική δράση καθώς και μέθοδοι που χρησιμοποιούνται για να απομονώσουμε και να τακτοποιήσουμε τις ουσίες αυτές. Στο πειραματικό μέρος πραγματοποιήθηκαν διαφορετικές εκχυλίσεις αξιοποιώντας τη ριζά του φυτού, οι οποίες αργότερα αναλυθήκαν με τεχνικές </w:t>
      </w:r>
      <w:r w:rsidRPr="006F73CB">
        <w:rPr>
          <w:rFonts w:ascii="Times New Roman" w:hAnsi="Times New Roman" w:cs="Times New Roman"/>
          <w:color w:val="000000" w:themeColor="text1"/>
          <w:sz w:val="24"/>
          <w:szCs w:val="24"/>
        </w:rPr>
        <w:t>HPLC</w:t>
      </w:r>
      <w:r w:rsidRPr="006F73CB">
        <w:rPr>
          <w:rFonts w:ascii="Times New Roman" w:hAnsi="Times New Roman" w:cs="Times New Roman"/>
          <w:color w:val="000000" w:themeColor="text1"/>
          <w:sz w:val="24"/>
          <w:szCs w:val="24"/>
          <w:lang w:val="el-GR"/>
        </w:rPr>
        <w:t xml:space="preserve">, </w:t>
      </w:r>
      <w:r w:rsidRPr="006F73CB">
        <w:rPr>
          <w:rFonts w:ascii="Times New Roman" w:hAnsi="Times New Roman" w:cs="Times New Roman"/>
          <w:color w:val="000000" w:themeColor="text1"/>
          <w:sz w:val="24"/>
          <w:szCs w:val="24"/>
        </w:rPr>
        <w:t>LC</w:t>
      </w:r>
      <w:r w:rsidRPr="006F73CB">
        <w:rPr>
          <w:rFonts w:ascii="Times New Roman" w:hAnsi="Times New Roman" w:cs="Times New Roman"/>
          <w:color w:val="000000" w:themeColor="text1"/>
          <w:sz w:val="24"/>
          <w:szCs w:val="24"/>
          <w:lang w:val="el-GR"/>
        </w:rPr>
        <w:t>-</w:t>
      </w:r>
      <w:r w:rsidRPr="006F73CB">
        <w:rPr>
          <w:rFonts w:ascii="Times New Roman" w:hAnsi="Times New Roman" w:cs="Times New Roman"/>
          <w:color w:val="000000" w:themeColor="text1"/>
          <w:sz w:val="24"/>
          <w:szCs w:val="24"/>
        </w:rPr>
        <w:t>MS</w:t>
      </w:r>
      <w:r w:rsidRPr="006F73CB">
        <w:rPr>
          <w:rFonts w:ascii="Times New Roman" w:hAnsi="Times New Roman" w:cs="Times New Roman"/>
          <w:color w:val="000000" w:themeColor="text1"/>
          <w:sz w:val="24"/>
          <w:szCs w:val="24"/>
          <w:lang w:val="el-GR"/>
        </w:rPr>
        <w:t xml:space="preserve">, </w:t>
      </w:r>
      <w:r w:rsidRPr="006F73CB">
        <w:rPr>
          <w:rFonts w:ascii="Times New Roman" w:hAnsi="Times New Roman" w:cs="Times New Roman"/>
          <w:color w:val="000000" w:themeColor="text1"/>
          <w:sz w:val="24"/>
          <w:szCs w:val="24"/>
        </w:rPr>
        <w:t>NMR</w:t>
      </w:r>
      <w:r w:rsidRPr="006F73CB">
        <w:rPr>
          <w:rFonts w:ascii="Times New Roman" w:hAnsi="Times New Roman" w:cs="Times New Roman"/>
          <w:color w:val="000000" w:themeColor="text1"/>
          <w:sz w:val="24"/>
          <w:szCs w:val="24"/>
          <w:lang w:val="el-GR"/>
        </w:rPr>
        <w:t xml:space="preserve"> και </w:t>
      </w:r>
      <w:r w:rsidRPr="006F73CB">
        <w:rPr>
          <w:rFonts w:ascii="Times New Roman" w:hAnsi="Times New Roman" w:cs="Times New Roman"/>
          <w:color w:val="000000" w:themeColor="text1"/>
          <w:sz w:val="24"/>
          <w:szCs w:val="24"/>
        </w:rPr>
        <w:t>Flash</w:t>
      </w:r>
      <w:r w:rsidRPr="006F73CB">
        <w:rPr>
          <w:rFonts w:ascii="Times New Roman" w:hAnsi="Times New Roman" w:cs="Times New Roman"/>
          <w:color w:val="000000" w:themeColor="text1"/>
          <w:sz w:val="24"/>
          <w:szCs w:val="24"/>
          <w:lang w:val="el-GR"/>
        </w:rPr>
        <w:t xml:space="preserve"> </w:t>
      </w:r>
      <w:r w:rsidRPr="006F73CB">
        <w:rPr>
          <w:rFonts w:ascii="Times New Roman" w:hAnsi="Times New Roman" w:cs="Times New Roman"/>
          <w:color w:val="000000" w:themeColor="text1"/>
          <w:sz w:val="24"/>
          <w:szCs w:val="24"/>
        </w:rPr>
        <w:t>Chromatography</w:t>
      </w:r>
      <w:r w:rsidRPr="006F73CB">
        <w:rPr>
          <w:rFonts w:ascii="Times New Roman" w:hAnsi="Times New Roman" w:cs="Times New Roman"/>
          <w:color w:val="000000" w:themeColor="text1"/>
          <w:sz w:val="24"/>
          <w:szCs w:val="24"/>
          <w:lang w:val="el-GR"/>
        </w:rPr>
        <w:t>.</w:t>
      </w:r>
    </w:p>
    <w:p w14:paraId="585ECC06" w14:textId="77777777" w:rsidR="006F73CB" w:rsidRPr="006F73CB" w:rsidRDefault="006F73CB" w:rsidP="006F73CB">
      <w:pPr>
        <w:spacing w:after="120" w:line="240" w:lineRule="auto"/>
        <w:rPr>
          <w:rFonts w:ascii="Times New Roman" w:hAnsi="Times New Roman" w:cs="Times New Roman"/>
          <w:color w:val="000000" w:themeColor="text1"/>
          <w:sz w:val="24"/>
          <w:szCs w:val="24"/>
          <w:lang w:val="el-GR"/>
        </w:rPr>
      </w:pPr>
      <w:r w:rsidRPr="006F73CB">
        <w:rPr>
          <w:rFonts w:ascii="Times New Roman" w:hAnsi="Times New Roman" w:cs="Times New Roman"/>
          <w:color w:val="000000" w:themeColor="text1"/>
          <w:sz w:val="24"/>
          <w:szCs w:val="24"/>
          <w:lang w:val="el-GR"/>
        </w:rPr>
        <w:t>Οι παραπάνω τεχνικές συνέβαλαν στην απομόνωση και ταυτοποίηση διάφορων ενώσεων ενισχύοντας τη κατανόηση της χημικής σύστασης του φυτού. Τα ευρήματα της μελέτης συμβάλλουν στη βιβλιογραφία γύρω από τα φαρμακευτικά φυτά και ενδέχεται να αποτελέσουν βάση για μελλοντικές έρευνες με στόχο την αξιοποίηση και την ανάπτυξη καινοτόμων προϊόντων.</w:t>
      </w:r>
    </w:p>
    <w:p w14:paraId="0EC9E425" w14:textId="6F11EF74" w:rsidR="006F73CB" w:rsidRPr="006F73CB" w:rsidRDefault="006F73CB" w:rsidP="006F73CB">
      <w:pPr>
        <w:spacing w:after="0" w:line="240" w:lineRule="auto"/>
        <w:rPr>
          <w:rFonts w:ascii="Times New Roman" w:hAnsi="Times New Roman" w:cs="Times New Roman"/>
          <w:b/>
          <w:bCs/>
          <w:color w:val="000000" w:themeColor="text1"/>
          <w:sz w:val="24"/>
          <w:szCs w:val="24"/>
          <w:lang w:val="el-GR"/>
        </w:rPr>
      </w:pPr>
      <w:bookmarkStart w:id="0" w:name="_Toc209447879"/>
      <w:r w:rsidRPr="006F73CB">
        <w:rPr>
          <w:rFonts w:ascii="Times New Roman" w:hAnsi="Times New Roman" w:cs="Times New Roman"/>
          <w:b/>
          <w:bCs/>
          <w:color w:val="000000" w:themeColor="text1"/>
          <w:sz w:val="24"/>
          <w:szCs w:val="24"/>
          <w:lang w:val="el-GR"/>
        </w:rPr>
        <w:t>Λέξεις- κλειδιά</w:t>
      </w:r>
      <w:bookmarkEnd w:id="0"/>
    </w:p>
    <w:p w14:paraId="7242105E" w14:textId="77777777" w:rsidR="006F73CB" w:rsidRPr="006F73CB" w:rsidRDefault="006F73CB" w:rsidP="006F73CB">
      <w:pPr>
        <w:rPr>
          <w:rFonts w:ascii="Times New Roman" w:hAnsi="Times New Roman" w:cs="Times New Roman"/>
          <w:color w:val="000000" w:themeColor="text1"/>
          <w:sz w:val="24"/>
          <w:szCs w:val="24"/>
          <w:lang w:val="el-GR"/>
        </w:rPr>
      </w:pPr>
      <w:bookmarkStart w:id="1" w:name="_Hlk209447722"/>
      <w:proofErr w:type="spellStart"/>
      <w:r w:rsidRPr="006F73CB">
        <w:rPr>
          <w:rFonts w:ascii="Times New Roman" w:hAnsi="Times New Roman" w:cs="Times New Roman"/>
          <w:i/>
          <w:iCs/>
          <w:color w:val="000000" w:themeColor="text1"/>
          <w:sz w:val="24"/>
          <w:szCs w:val="24"/>
        </w:rPr>
        <w:t>Alkanna</w:t>
      </w:r>
      <w:proofErr w:type="spellEnd"/>
      <w:r w:rsidRPr="006F73CB">
        <w:rPr>
          <w:rFonts w:ascii="Times New Roman" w:hAnsi="Times New Roman" w:cs="Times New Roman"/>
          <w:i/>
          <w:iCs/>
          <w:color w:val="000000" w:themeColor="text1"/>
          <w:sz w:val="24"/>
          <w:szCs w:val="24"/>
          <w:lang w:val="el-GR"/>
        </w:rPr>
        <w:t xml:space="preserve"> </w:t>
      </w:r>
      <w:r w:rsidRPr="006F73CB">
        <w:rPr>
          <w:rFonts w:ascii="Times New Roman" w:hAnsi="Times New Roman" w:cs="Times New Roman"/>
          <w:i/>
          <w:iCs/>
          <w:color w:val="000000" w:themeColor="text1"/>
          <w:sz w:val="24"/>
          <w:szCs w:val="24"/>
        </w:rPr>
        <w:t>tinctoria</w:t>
      </w:r>
      <w:r w:rsidRPr="006F73CB">
        <w:rPr>
          <w:rFonts w:ascii="Times New Roman" w:hAnsi="Times New Roman" w:cs="Times New Roman"/>
          <w:color w:val="000000" w:themeColor="text1"/>
          <w:sz w:val="24"/>
          <w:szCs w:val="24"/>
          <w:lang w:val="el-GR"/>
        </w:rPr>
        <w:t xml:space="preserve">, </w:t>
      </w:r>
      <w:proofErr w:type="spellStart"/>
      <w:r w:rsidRPr="006F73CB">
        <w:rPr>
          <w:rFonts w:ascii="Times New Roman" w:hAnsi="Times New Roman" w:cs="Times New Roman"/>
          <w:color w:val="000000" w:themeColor="text1"/>
          <w:sz w:val="24"/>
          <w:szCs w:val="24"/>
          <w:lang w:val="el-GR"/>
        </w:rPr>
        <w:t>Βιοδραστικές</w:t>
      </w:r>
      <w:proofErr w:type="spellEnd"/>
      <w:r w:rsidRPr="006F73CB">
        <w:rPr>
          <w:rFonts w:ascii="Times New Roman" w:hAnsi="Times New Roman" w:cs="Times New Roman"/>
          <w:color w:val="000000" w:themeColor="text1"/>
          <w:sz w:val="24"/>
          <w:szCs w:val="24"/>
          <w:lang w:val="el-GR"/>
        </w:rPr>
        <w:t xml:space="preserve"> ενώσεις, Μέθοδοι εκχύλισης, </w:t>
      </w:r>
      <w:proofErr w:type="spellStart"/>
      <w:r w:rsidRPr="006F73CB">
        <w:rPr>
          <w:rFonts w:ascii="Times New Roman" w:hAnsi="Times New Roman" w:cs="Times New Roman"/>
          <w:color w:val="000000" w:themeColor="text1"/>
          <w:sz w:val="24"/>
          <w:szCs w:val="24"/>
          <w:lang w:val="el-GR"/>
        </w:rPr>
        <w:t>Φυτοχημεία</w:t>
      </w:r>
      <w:proofErr w:type="spellEnd"/>
      <w:r w:rsidRPr="006F73CB">
        <w:rPr>
          <w:rFonts w:ascii="Times New Roman" w:hAnsi="Times New Roman" w:cs="Times New Roman"/>
          <w:color w:val="000000" w:themeColor="text1"/>
          <w:sz w:val="24"/>
          <w:szCs w:val="24"/>
          <w:lang w:val="el-GR"/>
        </w:rPr>
        <w:t xml:space="preserve">, </w:t>
      </w:r>
      <w:r w:rsidRPr="006F73CB">
        <w:rPr>
          <w:rFonts w:ascii="Times New Roman" w:hAnsi="Times New Roman" w:cs="Times New Roman"/>
          <w:color w:val="000000" w:themeColor="text1"/>
          <w:sz w:val="24"/>
          <w:szCs w:val="24"/>
        </w:rPr>
        <w:t>LC</w:t>
      </w:r>
      <w:r w:rsidRPr="006F73CB">
        <w:rPr>
          <w:rFonts w:ascii="Times New Roman" w:hAnsi="Times New Roman" w:cs="Times New Roman"/>
          <w:color w:val="000000" w:themeColor="text1"/>
          <w:sz w:val="24"/>
          <w:szCs w:val="24"/>
          <w:lang w:val="el-GR"/>
        </w:rPr>
        <w:t>-</w:t>
      </w:r>
      <w:r w:rsidRPr="006F73CB">
        <w:rPr>
          <w:rFonts w:ascii="Times New Roman" w:hAnsi="Times New Roman" w:cs="Times New Roman"/>
          <w:color w:val="000000" w:themeColor="text1"/>
          <w:sz w:val="24"/>
          <w:szCs w:val="24"/>
        </w:rPr>
        <w:t>MS</w:t>
      </w:r>
      <w:r w:rsidRPr="006F73CB">
        <w:rPr>
          <w:rFonts w:ascii="Times New Roman" w:hAnsi="Times New Roman" w:cs="Times New Roman"/>
          <w:color w:val="000000" w:themeColor="text1"/>
          <w:sz w:val="24"/>
          <w:szCs w:val="24"/>
          <w:lang w:val="el-GR"/>
        </w:rPr>
        <w:t xml:space="preserve">, </w:t>
      </w:r>
      <w:r w:rsidRPr="006F73CB">
        <w:rPr>
          <w:rFonts w:ascii="Times New Roman" w:hAnsi="Times New Roman" w:cs="Times New Roman"/>
          <w:color w:val="000000" w:themeColor="text1"/>
          <w:sz w:val="24"/>
          <w:szCs w:val="24"/>
        </w:rPr>
        <w:t>NMR</w:t>
      </w:r>
      <w:r w:rsidRPr="006F73CB">
        <w:rPr>
          <w:rFonts w:ascii="Times New Roman" w:hAnsi="Times New Roman" w:cs="Times New Roman"/>
          <w:color w:val="000000" w:themeColor="text1"/>
          <w:sz w:val="24"/>
          <w:szCs w:val="24"/>
          <w:lang w:val="el-GR"/>
        </w:rPr>
        <w:t xml:space="preserve">, </w:t>
      </w:r>
      <w:r w:rsidRPr="006F73CB">
        <w:rPr>
          <w:rFonts w:ascii="Times New Roman" w:hAnsi="Times New Roman" w:cs="Times New Roman"/>
          <w:color w:val="000000" w:themeColor="text1"/>
          <w:sz w:val="24"/>
          <w:szCs w:val="24"/>
        </w:rPr>
        <w:t>Flash</w:t>
      </w:r>
      <w:r w:rsidRPr="006F73CB">
        <w:rPr>
          <w:rFonts w:ascii="Times New Roman" w:hAnsi="Times New Roman" w:cs="Times New Roman"/>
          <w:color w:val="000000" w:themeColor="text1"/>
          <w:sz w:val="24"/>
          <w:szCs w:val="24"/>
          <w:lang w:val="el-GR"/>
        </w:rPr>
        <w:t xml:space="preserve"> </w:t>
      </w:r>
      <w:r w:rsidRPr="006F73CB">
        <w:rPr>
          <w:rFonts w:ascii="Times New Roman" w:hAnsi="Times New Roman" w:cs="Times New Roman"/>
          <w:color w:val="000000" w:themeColor="text1"/>
          <w:sz w:val="24"/>
          <w:szCs w:val="24"/>
        </w:rPr>
        <w:t>Chromatography</w:t>
      </w:r>
      <w:bookmarkEnd w:id="1"/>
    </w:p>
    <w:sectPr w:rsidR="006F73CB" w:rsidRPr="006F73CB" w:rsidSect="00F1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CC"/>
    <w:rsid w:val="00233BB3"/>
    <w:rsid w:val="00252955"/>
    <w:rsid w:val="00412DCC"/>
    <w:rsid w:val="006F73CB"/>
    <w:rsid w:val="00706DFA"/>
    <w:rsid w:val="00955631"/>
    <w:rsid w:val="009A1A18"/>
    <w:rsid w:val="00B44DB0"/>
    <w:rsid w:val="00EB20DE"/>
    <w:rsid w:val="00F103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07F6"/>
  <w15:chartTrackingRefBased/>
  <w15:docId w15:val="{DB69C7E0-4245-456D-B4A2-685948F5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12D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D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D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D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D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DCC"/>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412DCC"/>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412DCC"/>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412DCC"/>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12DCC"/>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412DCC"/>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12DCC"/>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12DCC"/>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12DCC"/>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12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DCC"/>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12D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DCC"/>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12DCC"/>
    <w:pPr>
      <w:spacing w:before="160"/>
      <w:jc w:val="center"/>
    </w:pPr>
    <w:rPr>
      <w:i/>
      <w:iCs/>
      <w:color w:val="404040" w:themeColor="text1" w:themeTint="BF"/>
    </w:rPr>
  </w:style>
  <w:style w:type="character" w:customStyle="1" w:styleId="QuoteChar">
    <w:name w:val="Quote Char"/>
    <w:basedOn w:val="DefaultParagraphFont"/>
    <w:link w:val="Quote"/>
    <w:uiPriority w:val="29"/>
    <w:rsid w:val="00412DCC"/>
    <w:rPr>
      <w:i/>
      <w:iCs/>
      <w:color w:val="404040" w:themeColor="text1" w:themeTint="BF"/>
      <w:lang w:val="en-US"/>
    </w:rPr>
  </w:style>
  <w:style w:type="paragraph" w:styleId="ListParagraph">
    <w:name w:val="List Paragraph"/>
    <w:basedOn w:val="Normal"/>
    <w:uiPriority w:val="34"/>
    <w:qFormat/>
    <w:rsid w:val="00412DCC"/>
    <w:pPr>
      <w:ind w:left="720"/>
      <w:contextualSpacing/>
    </w:pPr>
  </w:style>
  <w:style w:type="character" w:styleId="IntenseEmphasis">
    <w:name w:val="Intense Emphasis"/>
    <w:basedOn w:val="DefaultParagraphFont"/>
    <w:uiPriority w:val="21"/>
    <w:qFormat/>
    <w:rsid w:val="00412DCC"/>
    <w:rPr>
      <w:i/>
      <w:iCs/>
      <w:color w:val="2F5496" w:themeColor="accent1" w:themeShade="BF"/>
    </w:rPr>
  </w:style>
  <w:style w:type="paragraph" w:styleId="IntenseQuote">
    <w:name w:val="Intense Quote"/>
    <w:basedOn w:val="Normal"/>
    <w:next w:val="Normal"/>
    <w:link w:val="IntenseQuoteChar"/>
    <w:uiPriority w:val="30"/>
    <w:qFormat/>
    <w:rsid w:val="00412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DCC"/>
    <w:rPr>
      <w:i/>
      <w:iCs/>
      <w:color w:val="2F5496" w:themeColor="accent1" w:themeShade="BF"/>
      <w:lang w:val="en-US"/>
    </w:rPr>
  </w:style>
  <w:style w:type="character" w:styleId="IntenseReference">
    <w:name w:val="Intense Reference"/>
    <w:basedOn w:val="DefaultParagraphFont"/>
    <w:uiPriority w:val="32"/>
    <w:qFormat/>
    <w:rsid w:val="00412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ms.microsoft.com/l/channel/19%3AJA7pSbnsP1bmvAV-29OfM_AMXqF2iPdNB2vwvW_fscI1%40thread.tacv2/General?groupId=00d94483-1480-4756-a38a-62e94e559bbc&amp;tenantId=08bea52a-5ad3-4627-9549-5ff3a65676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355</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2025-09-25T11:13:00Z</dcterms:created>
  <dcterms:modified xsi:type="dcterms:W3CDTF">2025-09-25T12:13:00Z</dcterms:modified>
</cp:coreProperties>
</file>