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DE8E" w14:textId="77777777" w:rsidR="006214CC" w:rsidRPr="006214CC" w:rsidRDefault="006214CC" w:rsidP="006214CC">
      <w:pPr>
        <w:spacing w:after="0" w:line="420" w:lineRule="atLeast"/>
        <w:outlineLvl w:val="1"/>
        <w:rPr>
          <w:rFonts w:ascii="Helvetica" w:eastAsia="Times New Roman" w:hAnsi="Helvetica" w:cs="Helvetica"/>
          <w:color w:val="202124"/>
          <w:sz w:val="36"/>
          <w:szCs w:val="36"/>
          <w:lang w:eastAsia="el-GR"/>
        </w:rPr>
      </w:pPr>
      <w:r w:rsidRPr="006214CC">
        <w:rPr>
          <w:rFonts w:ascii="Helvetica" w:eastAsia="Times New Roman" w:hAnsi="Helvetica" w:cs="Helvetica"/>
          <w:color w:val="202124"/>
          <w:sz w:val="36"/>
          <w:szCs w:val="36"/>
          <w:lang w:eastAsia="el-GR"/>
        </w:rPr>
        <w:t>FW: Πρόσκληση Συμμετοχής στο Έργο INNO.TRITION</w:t>
      </w:r>
    </w:p>
    <w:p w14:paraId="3F2AE399" w14:textId="77777777" w:rsidR="006214CC" w:rsidRPr="006214CC" w:rsidRDefault="006214CC" w:rsidP="006214CC">
      <w:pPr>
        <w:shd w:val="clear" w:color="auto" w:fill="FBBC04"/>
        <w:spacing w:after="0" w:line="240" w:lineRule="atLeast"/>
        <w:rPr>
          <w:rFonts w:ascii="inherit" w:eastAsia="Times New Roman" w:hAnsi="inherit" w:cs="Helvetica"/>
          <w:color w:val="202124"/>
          <w:spacing w:val="5"/>
          <w:sz w:val="18"/>
          <w:szCs w:val="18"/>
          <w:lang w:eastAsia="el-GR"/>
        </w:rPr>
      </w:pPr>
      <w:r w:rsidRPr="006214CC">
        <w:rPr>
          <w:rFonts w:ascii="inherit" w:eastAsia="Times New Roman" w:hAnsi="inherit" w:cs="Helvetica"/>
          <w:color w:val="202124"/>
          <w:spacing w:val="5"/>
          <w:sz w:val="18"/>
          <w:szCs w:val="18"/>
          <w:lang w:eastAsia="el-GR"/>
        </w:rPr>
        <w:t>Εξωτερικός</w:t>
      </w:r>
    </w:p>
    <w:p w14:paraId="6B6A41A4" w14:textId="77777777" w:rsidR="006214CC" w:rsidRPr="006214CC" w:rsidRDefault="006214CC" w:rsidP="006214CC">
      <w:pPr>
        <w:shd w:val="clear" w:color="auto" w:fill="DDDDDD"/>
        <w:spacing w:after="0" w:line="270" w:lineRule="atLeast"/>
        <w:textAlignment w:val="bottom"/>
        <w:rPr>
          <w:rFonts w:ascii="Helvetica" w:eastAsia="Times New Roman" w:hAnsi="Helvetica" w:cs="Helvetica"/>
          <w:color w:val="666666"/>
          <w:spacing w:val="5"/>
          <w:sz w:val="27"/>
          <w:szCs w:val="27"/>
          <w:lang w:eastAsia="el-GR"/>
        </w:rPr>
      </w:pPr>
      <w:r w:rsidRPr="006214CC">
        <w:rPr>
          <w:rFonts w:ascii="Helvetica" w:eastAsia="Times New Roman" w:hAnsi="Helvetica" w:cs="Helvetica"/>
          <w:color w:val="666666"/>
          <w:spacing w:val="5"/>
          <w:sz w:val="27"/>
          <w:szCs w:val="27"/>
          <w:lang w:eastAsia="el-GR"/>
        </w:rPr>
        <w:t>Εισερχόμενα</w:t>
      </w:r>
    </w:p>
    <w:p w14:paraId="66652158" w14:textId="77777777" w:rsidR="006214CC" w:rsidRPr="006214CC" w:rsidRDefault="006214CC" w:rsidP="006214CC">
      <w:pPr>
        <w:spacing w:after="0" w:line="240" w:lineRule="auto"/>
        <w:rPr>
          <w:rFonts w:ascii="Helvetica" w:eastAsia="Times New Roman" w:hAnsi="Helvetica" w:cs="Helvetica"/>
          <w:color w:val="222222"/>
          <w:sz w:val="27"/>
          <w:szCs w:val="27"/>
          <w:lang w:eastAsia="el-GR"/>
        </w:rPr>
      </w:pPr>
      <w:r w:rsidRPr="006214CC">
        <w:rPr>
          <w:rFonts w:ascii="Helvetica" w:eastAsia="Times New Roman" w:hAnsi="Helvetica" w:cs="Helvetica"/>
          <w:noProof/>
          <w:color w:val="0000FF"/>
          <w:sz w:val="27"/>
          <w:szCs w:val="27"/>
          <w:lang w:eastAsia="el-GR"/>
        </w:rPr>
        <w:drawing>
          <wp:inline distT="0" distB="0" distL="0" distR="0" wp14:anchorId="2950FCC6" wp14:editId="22FE1225">
            <wp:extent cx="495300" cy="495300"/>
            <wp:effectExtent l="0" t="0" r="0" b="0"/>
            <wp:docPr id="1" name="undefine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fined">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538"/>
        <w:gridCol w:w="3474"/>
        <w:gridCol w:w="4"/>
        <w:gridCol w:w="10"/>
      </w:tblGrid>
      <w:tr w:rsidR="006214CC" w:rsidRPr="006214CC" w14:paraId="0B49E3CE" w14:textId="77777777" w:rsidTr="006214CC">
        <w:tc>
          <w:tcPr>
            <w:tcW w:w="7922" w:type="dxa"/>
            <w:noWrap/>
            <w:hideMark/>
          </w:tcPr>
          <w:tbl>
            <w:tblPr>
              <w:tblW w:w="7922" w:type="dxa"/>
              <w:tblCellMar>
                <w:left w:w="0" w:type="dxa"/>
                <w:right w:w="0" w:type="dxa"/>
              </w:tblCellMar>
              <w:tblLook w:val="04A0" w:firstRow="1" w:lastRow="0" w:firstColumn="1" w:lastColumn="0" w:noHBand="0" w:noVBand="1"/>
            </w:tblPr>
            <w:tblGrid>
              <w:gridCol w:w="7922"/>
            </w:tblGrid>
            <w:tr w:rsidR="006214CC" w:rsidRPr="006214CC" w14:paraId="00DD2C4E" w14:textId="77777777">
              <w:tc>
                <w:tcPr>
                  <w:tcW w:w="0" w:type="auto"/>
                  <w:vAlign w:val="center"/>
                  <w:hideMark/>
                </w:tcPr>
                <w:p w14:paraId="50BD150B" w14:textId="77777777" w:rsidR="006214CC" w:rsidRPr="006214CC" w:rsidRDefault="006214CC" w:rsidP="006214CC">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l-GR"/>
                    </w:rPr>
                  </w:pPr>
                  <w:proofErr w:type="spellStart"/>
                  <w:r w:rsidRPr="006214CC">
                    <w:rPr>
                      <w:rFonts w:ascii="Helvetica" w:eastAsia="Times New Roman" w:hAnsi="Helvetica" w:cs="Helvetica"/>
                      <w:b/>
                      <w:bCs/>
                      <w:color w:val="202124"/>
                      <w:spacing w:val="3"/>
                      <w:sz w:val="27"/>
                      <w:szCs w:val="27"/>
                      <w:lang w:eastAsia="el-GR"/>
                    </w:rPr>
                    <w:t>innotrition</w:t>
                  </w:r>
                  <w:proofErr w:type="spellEnd"/>
                  <w:r w:rsidRPr="006214CC">
                    <w:rPr>
                      <w:rFonts w:ascii="Helvetica" w:eastAsia="Times New Roman" w:hAnsi="Helvetica" w:cs="Helvetica"/>
                      <w:b/>
                      <w:bCs/>
                      <w:color w:val="5F6368"/>
                      <w:spacing w:val="5"/>
                      <w:sz w:val="27"/>
                      <w:szCs w:val="27"/>
                      <w:lang w:eastAsia="el-GR"/>
                    </w:rPr>
                    <w:t> </w:t>
                  </w:r>
                  <w:r w:rsidRPr="006214CC">
                    <w:rPr>
                      <w:rFonts w:ascii="Helvetica" w:eastAsia="Times New Roman" w:hAnsi="Helvetica" w:cs="Helvetica"/>
                      <w:b/>
                      <w:bCs/>
                      <w:color w:val="555555"/>
                      <w:spacing w:val="5"/>
                      <w:sz w:val="27"/>
                      <w:szCs w:val="27"/>
                      <w:lang w:eastAsia="el-GR"/>
                    </w:rPr>
                    <w:t>&lt;innotrition@e-artas.gr&gt;</w:t>
                  </w:r>
                </w:p>
              </w:tc>
            </w:tr>
          </w:tbl>
          <w:p w14:paraId="3FF94FA1" w14:textId="77777777" w:rsidR="006214CC" w:rsidRPr="006214CC" w:rsidRDefault="006214CC" w:rsidP="006214CC">
            <w:pPr>
              <w:spacing w:after="0" w:line="300" w:lineRule="atLeast"/>
              <w:rPr>
                <w:rFonts w:ascii="Helvetica" w:eastAsia="Times New Roman" w:hAnsi="Helvetica" w:cs="Helvetica"/>
                <w:spacing w:val="3"/>
                <w:sz w:val="24"/>
                <w:szCs w:val="24"/>
                <w:lang w:eastAsia="el-GR"/>
              </w:rPr>
            </w:pPr>
          </w:p>
        </w:tc>
        <w:tc>
          <w:tcPr>
            <w:tcW w:w="0" w:type="auto"/>
            <w:noWrap/>
            <w:hideMark/>
          </w:tcPr>
          <w:p w14:paraId="5A709C2B" w14:textId="77777777" w:rsidR="006214CC" w:rsidRPr="006214CC" w:rsidRDefault="006214CC" w:rsidP="006214CC">
            <w:pPr>
              <w:spacing w:after="0" w:line="240" w:lineRule="auto"/>
              <w:jc w:val="right"/>
              <w:rPr>
                <w:rFonts w:ascii="Helvetica" w:eastAsia="Times New Roman" w:hAnsi="Helvetica" w:cs="Helvetica"/>
                <w:color w:val="222222"/>
                <w:spacing w:val="3"/>
                <w:sz w:val="24"/>
                <w:szCs w:val="24"/>
                <w:lang w:eastAsia="el-GR"/>
              </w:rPr>
            </w:pPr>
            <w:r w:rsidRPr="006214CC">
              <w:rPr>
                <w:rFonts w:ascii="Helvetica" w:eastAsia="Times New Roman" w:hAnsi="Helvetica" w:cs="Helvetica"/>
                <w:noProof/>
                <w:color w:val="222222"/>
                <w:spacing w:val="3"/>
                <w:sz w:val="24"/>
                <w:szCs w:val="24"/>
                <w:lang w:eastAsia="el-GR"/>
              </w:rPr>
              <w:drawing>
                <wp:inline distT="0" distB="0" distL="0" distR="0" wp14:anchorId="080AE398" wp14:editId="24CA0301">
                  <wp:extent cx="9525" cy="9525"/>
                  <wp:effectExtent l="0" t="0" r="0" b="0"/>
                  <wp:docPr id="2" name="Εικόνα 2" descr="Συνημμέ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υνημμέν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214CC">
              <w:rPr>
                <w:rFonts w:ascii="Helvetica" w:eastAsia="Times New Roman" w:hAnsi="Helvetica" w:cs="Helvetica"/>
                <w:color w:val="5F6368"/>
                <w:spacing w:val="5"/>
                <w:sz w:val="24"/>
                <w:szCs w:val="24"/>
                <w:lang w:eastAsia="el-GR"/>
              </w:rPr>
              <w:t>16 Ιουν 2021, 11:57 π.μ. (πριν από 1 ημέρα)</w:t>
            </w:r>
          </w:p>
        </w:tc>
        <w:tc>
          <w:tcPr>
            <w:tcW w:w="0" w:type="auto"/>
            <w:noWrap/>
            <w:hideMark/>
          </w:tcPr>
          <w:p w14:paraId="2D240A45" w14:textId="77777777" w:rsidR="006214CC" w:rsidRPr="006214CC" w:rsidRDefault="006214CC" w:rsidP="006214CC">
            <w:pPr>
              <w:spacing w:after="0" w:line="240" w:lineRule="auto"/>
              <w:jc w:val="right"/>
              <w:rPr>
                <w:rFonts w:ascii="Helvetica" w:eastAsia="Times New Roman" w:hAnsi="Helvetica" w:cs="Helvetica"/>
                <w:color w:val="222222"/>
                <w:spacing w:val="3"/>
                <w:sz w:val="24"/>
                <w:szCs w:val="24"/>
                <w:lang w:eastAsia="el-GR"/>
              </w:rPr>
            </w:pPr>
          </w:p>
        </w:tc>
        <w:tc>
          <w:tcPr>
            <w:tcW w:w="0" w:type="auto"/>
            <w:vMerge w:val="restart"/>
            <w:noWrap/>
            <w:hideMark/>
          </w:tcPr>
          <w:p w14:paraId="5AAABB14" w14:textId="77777777" w:rsidR="006214CC" w:rsidRPr="006214CC" w:rsidRDefault="006214CC" w:rsidP="006214CC">
            <w:pPr>
              <w:spacing w:after="0" w:line="270" w:lineRule="atLeast"/>
              <w:jc w:val="center"/>
              <w:rPr>
                <w:rFonts w:ascii="Helvetica" w:eastAsia="Times New Roman" w:hAnsi="Helvetica" w:cs="Helvetica"/>
                <w:color w:val="444444"/>
                <w:spacing w:val="3"/>
                <w:sz w:val="24"/>
                <w:szCs w:val="24"/>
                <w:lang w:eastAsia="el-GR"/>
              </w:rPr>
            </w:pPr>
            <w:r w:rsidRPr="006214CC">
              <w:rPr>
                <w:rFonts w:ascii="Helvetica" w:eastAsia="Times New Roman" w:hAnsi="Helvetica" w:cs="Helvetica"/>
                <w:noProof/>
                <w:color w:val="444444"/>
                <w:spacing w:val="3"/>
                <w:sz w:val="24"/>
                <w:szCs w:val="24"/>
                <w:lang w:eastAsia="el-GR"/>
              </w:rPr>
              <w:drawing>
                <wp:inline distT="0" distB="0" distL="0" distR="0" wp14:anchorId="74E20D75" wp14:editId="1F2B4861">
                  <wp:extent cx="9525" cy="95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D7C914" w14:textId="77777777" w:rsidR="006214CC" w:rsidRPr="006214CC" w:rsidRDefault="006214CC" w:rsidP="006214CC">
            <w:pPr>
              <w:spacing w:after="0" w:line="270" w:lineRule="atLeast"/>
              <w:jc w:val="center"/>
              <w:rPr>
                <w:rFonts w:ascii="Helvetica" w:eastAsia="Times New Roman" w:hAnsi="Helvetica" w:cs="Helvetica"/>
                <w:color w:val="444444"/>
                <w:spacing w:val="3"/>
                <w:sz w:val="24"/>
                <w:szCs w:val="24"/>
                <w:lang w:eastAsia="el-GR"/>
              </w:rPr>
            </w:pPr>
            <w:r w:rsidRPr="006214CC">
              <w:rPr>
                <w:rFonts w:ascii="Helvetica" w:eastAsia="Times New Roman" w:hAnsi="Helvetica" w:cs="Helvetica"/>
                <w:noProof/>
                <w:color w:val="444444"/>
                <w:spacing w:val="3"/>
                <w:sz w:val="24"/>
                <w:szCs w:val="24"/>
                <w:lang w:eastAsia="el-GR"/>
              </w:rPr>
              <w:drawing>
                <wp:inline distT="0" distB="0" distL="0" distR="0" wp14:anchorId="5A8462EA" wp14:editId="23D39542">
                  <wp:extent cx="9525" cy="95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214CC" w:rsidRPr="006214CC" w14:paraId="3CAFB49F" w14:textId="77777777" w:rsidTr="006214CC">
        <w:tc>
          <w:tcPr>
            <w:tcW w:w="0" w:type="auto"/>
            <w:gridSpan w:val="3"/>
            <w:vAlign w:val="center"/>
            <w:hideMark/>
          </w:tcPr>
          <w:tbl>
            <w:tblPr>
              <w:tblW w:w="13785" w:type="dxa"/>
              <w:tblCellMar>
                <w:left w:w="0" w:type="dxa"/>
                <w:right w:w="0" w:type="dxa"/>
              </w:tblCellMar>
              <w:tblLook w:val="04A0" w:firstRow="1" w:lastRow="0" w:firstColumn="1" w:lastColumn="0" w:noHBand="0" w:noVBand="1"/>
            </w:tblPr>
            <w:tblGrid>
              <w:gridCol w:w="13785"/>
            </w:tblGrid>
            <w:tr w:rsidR="006214CC" w:rsidRPr="006214CC" w14:paraId="130C798A" w14:textId="77777777">
              <w:tc>
                <w:tcPr>
                  <w:tcW w:w="0" w:type="auto"/>
                  <w:noWrap/>
                  <w:vAlign w:val="center"/>
                  <w:hideMark/>
                </w:tcPr>
                <w:p w14:paraId="2CB4F9A7" w14:textId="77777777" w:rsidR="006214CC" w:rsidRPr="006214CC" w:rsidRDefault="006214CC" w:rsidP="006214CC">
                  <w:pPr>
                    <w:spacing w:after="0" w:line="300" w:lineRule="atLeast"/>
                    <w:rPr>
                      <w:rFonts w:ascii="Helvetica" w:eastAsia="Times New Roman" w:hAnsi="Helvetica" w:cs="Helvetica"/>
                      <w:sz w:val="24"/>
                      <w:szCs w:val="24"/>
                      <w:lang w:eastAsia="el-GR"/>
                    </w:rPr>
                  </w:pPr>
                  <w:r w:rsidRPr="006214CC">
                    <w:rPr>
                      <w:rFonts w:ascii="Helvetica" w:eastAsia="Times New Roman" w:hAnsi="Helvetica" w:cs="Helvetica"/>
                      <w:color w:val="5F6368"/>
                      <w:spacing w:val="5"/>
                      <w:sz w:val="24"/>
                      <w:szCs w:val="24"/>
                      <w:lang w:eastAsia="el-GR"/>
                    </w:rPr>
                    <w:t>προς εγώ, </w:t>
                  </w:r>
                  <w:proofErr w:type="spellStart"/>
                  <w:r w:rsidRPr="006214CC">
                    <w:rPr>
                      <w:rFonts w:ascii="Helvetica" w:eastAsia="Times New Roman" w:hAnsi="Helvetica" w:cs="Helvetica"/>
                      <w:color w:val="5F6368"/>
                      <w:spacing w:val="5"/>
                      <w:sz w:val="24"/>
                      <w:szCs w:val="24"/>
                      <w:lang w:eastAsia="el-GR"/>
                    </w:rPr>
                    <w:t>Maniati</w:t>
                  </w:r>
                  <w:proofErr w:type="spellEnd"/>
                  <w:r w:rsidRPr="006214CC">
                    <w:rPr>
                      <w:rFonts w:ascii="Helvetica" w:eastAsia="Times New Roman" w:hAnsi="Helvetica" w:cs="Helvetica"/>
                      <w:color w:val="5F6368"/>
                      <w:spacing w:val="5"/>
                      <w:sz w:val="24"/>
                      <w:szCs w:val="24"/>
                      <w:lang w:eastAsia="el-GR"/>
                    </w:rPr>
                    <w:t>, </w:t>
                  </w:r>
                  <w:proofErr w:type="spellStart"/>
                  <w:r w:rsidRPr="006214CC">
                    <w:rPr>
                      <w:rFonts w:ascii="Helvetica" w:eastAsia="Times New Roman" w:hAnsi="Helvetica" w:cs="Helvetica"/>
                      <w:color w:val="5F6368"/>
                      <w:spacing w:val="5"/>
                      <w:sz w:val="24"/>
                      <w:szCs w:val="24"/>
                      <w:lang w:eastAsia="el-GR"/>
                    </w:rPr>
                    <w:t>xrikondis</w:t>
                  </w:r>
                  <w:proofErr w:type="spellEnd"/>
                </w:p>
                <w:p w14:paraId="35DA4EC4" w14:textId="77777777" w:rsidR="006214CC" w:rsidRPr="006214CC" w:rsidRDefault="006214CC" w:rsidP="006214CC">
                  <w:pPr>
                    <w:spacing w:after="0" w:line="300" w:lineRule="atLeast"/>
                    <w:textAlignment w:val="top"/>
                    <w:rPr>
                      <w:rFonts w:ascii="Helvetica" w:eastAsia="Times New Roman" w:hAnsi="Helvetica" w:cs="Helvetica"/>
                      <w:sz w:val="24"/>
                      <w:szCs w:val="24"/>
                      <w:lang w:eastAsia="el-GR"/>
                    </w:rPr>
                  </w:pPr>
                  <w:r w:rsidRPr="006214CC">
                    <w:rPr>
                      <w:rFonts w:ascii="Helvetica" w:eastAsia="Times New Roman" w:hAnsi="Helvetica" w:cs="Helvetica"/>
                      <w:noProof/>
                      <w:sz w:val="24"/>
                      <w:szCs w:val="24"/>
                      <w:lang w:eastAsia="el-GR"/>
                    </w:rPr>
                    <w:drawing>
                      <wp:inline distT="0" distB="0" distL="0" distR="0" wp14:anchorId="0711CE2F" wp14:editId="511FA64F">
                        <wp:extent cx="9525" cy="952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09F6FC8" w14:textId="77777777" w:rsidR="006214CC" w:rsidRPr="006214CC" w:rsidRDefault="006214CC" w:rsidP="006214CC">
            <w:pPr>
              <w:spacing w:after="0" w:line="240" w:lineRule="auto"/>
              <w:rPr>
                <w:rFonts w:ascii="Helvetica" w:eastAsia="Times New Roman" w:hAnsi="Helvetica" w:cs="Helvetica"/>
                <w:spacing w:val="3"/>
                <w:sz w:val="24"/>
                <w:szCs w:val="24"/>
                <w:lang w:eastAsia="el-GR"/>
              </w:rPr>
            </w:pPr>
          </w:p>
        </w:tc>
        <w:tc>
          <w:tcPr>
            <w:tcW w:w="0" w:type="auto"/>
            <w:vMerge/>
            <w:vAlign w:val="center"/>
            <w:hideMark/>
          </w:tcPr>
          <w:p w14:paraId="5F9044E3" w14:textId="77777777" w:rsidR="006214CC" w:rsidRPr="006214CC" w:rsidRDefault="006214CC" w:rsidP="006214CC">
            <w:pPr>
              <w:spacing w:after="0" w:line="240" w:lineRule="auto"/>
              <w:rPr>
                <w:rFonts w:ascii="Helvetica" w:eastAsia="Times New Roman" w:hAnsi="Helvetica" w:cs="Helvetica"/>
                <w:color w:val="444444"/>
                <w:spacing w:val="3"/>
                <w:sz w:val="24"/>
                <w:szCs w:val="24"/>
                <w:lang w:eastAsia="el-GR"/>
              </w:rPr>
            </w:pPr>
          </w:p>
        </w:tc>
      </w:tr>
    </w:tbl>
    <w:p w14:paraId="3BB110C7" w14:textId="77777777" w:rsidR="006214CC" w:rsidRPr="006214CC" w:rsidRDefault="006214CC" w:rsidP="006214CC">
      <w:pPr>
        <w:spacing w:after="0" w:line="240" w:lineRule="auto"/>
        <w:rPr>
          <w:rFonts w:ascii="Arial" w:eastAsia="Times New Roman" w:hAnsi="Arial" w:cs="Arial"/>
          <w:color w:val="222222"/>
          <w:sz w:val="24"/>
          <w:szCs w:val="24"/>
          <w:lang w:val="en-US" w:eastAsia="el-GR"/>
        </w:rPr>
      </w:pPr>
      <w:r w:rsidRPr="006214CC">
        <w:rPr>
          <w:rFonts w:ascii="Arial" w:eastAsia="Times New Roman" w:hAnsi="Arial" w:cs="Arial"/>
          <w:color w:val="1F497D"/>
          <w:sz w:val="24"/>
          <w:szCs w:val="24"/>
          <w:lang w:val="en-US" w:eastAsia="el-GR"/>
        </w:rPr>
        <w:t> </w:t>
      </w:r>
    </w:p>
    <w:p w14:paraId="12DD740B" w14:textId="77777777" w:rsidR="006214CC" w:rsidRPr="006214CC" w:rsidRDefault="006214CC" w:rsidP="006214CC">
      <w:pPr>
        <w:spacing w:after="0" w:line="240" w:lineRule="auto"/>
        <w:rPr>
          <w:rFonts w:ascii="Arial" w:eastAsia="Times New Roman" w:hAnsi="Arial" w:cs="Arial"/>
          <w:color w:val="222222"/>
          <w:sz w:val="24"/>
          <w:szCs w:val="24"/>
          <w:lang w:val="en-US" w:eastAsia="el-GR"/>
        </w:rPr>
      </w:pPr>
      <w:r w:rsidRPr="006214CC">
        <w:rPr>
          <w:rFonts w:ascii="Arial" w:eastAsia="Times New Roman" w:hAnsi="Arial" w:cs="Arial"/>
          <w:color w:val="1F497D"/>
          <w:sz w:val="24"/>
          <w:szCs w:val="24"/>
          <w:lang w:val="en-US" w:eastAsia="el-GR"/>
        </w:rPr>
        <w:t> </w:t>
      </w:r>
    </w:p>
    <w:p w14:paraId="54B983FD" w14:textId="77777777" w:rsidR="006214CC" w:rsidRPr="006214CC" w:rsidRDefault="006214CC" w:rsidP="006214CC">
      <w:pPr>
        <w:spacing w:after="0" w:line="240" w:lineRule="auto"/>
        <w:rPr>
          <w:rFonts w:ascii="Arial" w:eastAsia="Times New Roman" w:hAnsi="Arial" w:cs="Arial"/>
          <w:color w:val="222222"/>
          <w:sz w:val="24"/>
          <w:szCs w:val="24"/>
          <w:lang w:val="en-US" w:eastAsia="el-GR"/>
        </w:rPr>
      </w:pPr>
      <w:r w:rsidRPr="006214CC">
        <w:rPr>
          <w:rFonts w:ascii="Tahoma" w:eastAsia="Times New Roman" w:hAnsi="Tahoma" w:cs="Tahoma"/>
          <w:b/>
          <w:bCs/>
          <w:color w:val="222222"/>
          <w:sz w:val="20"/>
          <w:szCs w:val="20"/>
          <w:lang w:val="en-US" w:eastAsia="el-GR"/>
        </w:rPr>
        <w:t>From:</w:t>
      </w:r>
      <w:r w:rsidRPr="006214CC">
        <w:rPr>
          <w:rFonts w:ascii="Tahoma" w:eastAsia="Times New Roman" w:hAnsi="Tahoma" w:cs="Tahoma"/>
          <w:color w:val="222222"/>
          <w:sz w:val="20"/>
          <w:szCs w:val="20"/>
          <w:lang w:val="en-US" w:eastAsia="el-GR"/>
        </w:rPr>
        <w:t> </w:t>
      </w:r>
      <w:proofErr w:type="spellStart"/>
      <w:r w:rsidRPr="006214CC">
        <w:rPr>
          <w:rFonts w:ascii="Tahoma" w:eastAsia="Times New Roman" w:hAnsi="Tahoma" w:cs="Tahoma"/>
          <w:color w:val="222222"/>
          <w:sz w:val="20"/>
          <w:szCs w:val="20"/>
          <w:lang w:val="en-US" w:eastAsia="el-GR"/>
        </w:rPr>
        <w:t>innotrition</w:t>
      </w:r>
      <w:proofErr w:type="spellEnd"/>
      <w:r w:rsidRPr="006214CC">
        <w:rPr>
          <w:rFonts w:ascii="Tahoma" w:eastAsia="Times New Roman" w:hAnsi="Tahoma" w:cs="Tahoma"/>
          <w:color w:val="222222"/>
          <w:sz w:val="20"/>
          <w:szCs w:val="20"/>
          <w:lang w:val="en-US" w:eastAsia="el-GR"/>
        </w:rPr>
        <w:t xml:space="preserve"> [mailto:</w:t>
      </w:r>
      <w:hyperlink r:id="rId7" w:tgtFrame="_blank" w:history="1">
        <w:r w:rsidRPr="006214CC">
          <w:rPr>
            <w:rFonts w:ascii="Tahoma" w:eastAsia="Times New Roman" w:hAnsi="Tahoma" w:cs="Tahoma"/>
            <w:color w:val="1155CC"/>
            <w:sz w:val="20"/>
            <w:szCs w:val="20"/>
            <w:u w:val="single"/>
            <w:lang w:val="en-US" w:eastAsia="el-GR"/>
          </w:rPr>
          <w:t>innotrition@e-artas.gr</w:t>
        </w:r>
      </w:hyperlink>
      <w:r w:rsidRPr="006214CC">
        <w:rPr>
          <w:rFonts w:ascii="Tahoma" w:eastAsia="Times New Roman" w:hAnsi="Tahoma" w:cs="Tahoma"/>
          <w:color w:val="222222"/>
          <w:sz w:val="20"/>
          <w:szCs w:val="20"/>
          <w:lang w:val="en-US" w:eastAsia="el-GR"/>
        </w:rPr>
        <w:t>]</w:t>
      </w:r>
      <w:r w:rsidRPr="006214CC">
        <w:rPr>
          <w:rFonts w:ascii="Tahoma" w:eastAsia="Times New Roman" w:hAnsi="Tahoma" w:cs="Tahoma"/>
          <w:color w:val="222222"/>
          <w:sz w:val="20"/>
          <w:szCs w:val="20"/>
          <w:lang w:val="en-US" w:eastAsia="el-GR"/>
        </w:rPr>
        <w:br/>
      </w:r>
      <w:r w:rsidRPr="006214CC">
        <w:rPr>
          <w:rFonts w:ascii="Tahoma" w:eastAsia="Times New Roman" w:hAnsi="Tahoma" w:cs="Tahoma"/>
          <w:b/>
          <w:bCs/>
          <w:color w:val="222222"/>
          <w:sz w:val="20"/>
          <w:szCs w:val="20"/>
          <w:lang w:val="en-US" w:eastAsia="el-GR"/>
        </w:rPr>
        <w:t>Sent:</w:t>
      </w:r>
      <w:r w:rsidRPr="006214CC">
        <w:rPr>
          <w:rFonts w:ascii="Tahoma" w:eastAsia="Times New Roman" w:hAnsi="Tahoma" w:cs="Tahoma"/>
          <w:color w:val="222222"/>
          <w:sz w:val="20"/>
          <w:szCs w:val="20"/>
          <w:lang w:val="en-US" w:eastAsia="el-GR"/>
        </w:rPr>
        <w:t> Wednesday, June 16, 2021 11:56 AM</w:t>
      </w:r>
      <w:r w:rsidRPr="006214CC">
        <w:rPr>
          <w:rFonts w:ascii="Tahoma" w:eastAsia="Times New Roman" w:hAnsi="Tahoma" w:cs="Tahoma"/>
          <w:color w:val="222222"/>
          <w:sz w:val="20"/>
          <w:szCs w:val="20"/>
          <w:lang w:val="en-US" w:eastAsia="el-GR"/>
        </w:rPr>
        <w:br/>
      </w:r>
      <w:r w:rsidRPr="006214CC">
        <w:rPr>
          <w:rFonts w:ascii="Tahoma" w:eastAsia="Times New Roman" w:hAnsi="Tahoma" w:cs="Tahoma"/>
          <w:b/>
          <w:bCs/>
          <w:color w:val="222222"/>
          <w:sz w:val="20"/>
          <w:szCs w:val="20"/>
          <w:lang w:val="en-US" w:eastAsia="el-GR"/>
        </w:rPr>
        <w:t>To:</w:t>
      </w:r>
      <w:r w:rsidRPr="006214CC">
        <w:rPr>
          <w:rFonts w:ascii="Tahoma" w:eastAsia="Times New Roman" w:hAnsi="Tahoma" w:cs="Tahoma"/>
          <w:color w:val="222222"/>
          <w:sz w:val="20"/>
          <w:szCs w:val="20"/>
          <w:lang w:val="en-US" w:eastAsia="el-GR"/>
        </w:rPr>
        <w:t> '</w:t>
      </w:r>
      <w:hyperlink r:id="rId8" w:tgtFrame="_blank" w:history="1">
        <w:r w:rsidRPr="006214CC">
          <w:rPr>
            <w:rFonts w:ascii="Tahoma" w:eastAsia="Times New Roman" w:hAnsi="Tahoma" w:cs="Tahoma"/>
            <w:color w:val="1155CC"/>
            <w:sz w:val="20"/>
            <w:szCs w:val="20"/>
            <w:u w:val="single"/>
            <w:lang w:val="en-US" w:eastAsia="el-GR"/>
          </w:rPr>
          <w:t>athanasia.diamantopoulou@gmail.com</w:t>
        </w:r>
      </w:hyperlink>
      <w:r w:rsidRPr="006214CC">
        <w:rPr>
          <w:rFonts w:ascii="Tahoma" w:eastAsia="Times New Roman" w:hAnsi="Tahoma" w:cs="Tahoma"/>
          <w:color w:val="222222"/>
          <w:sz w:val="20"/>
          <w:szCs w:val="20"/>
          <w:lang w:val="en-US" w:eastAsia="el-GR"/>
        </w:rPr>
        <w:t>'</w:t>
      </w:r>
      <w:r w:rsidRPr="006214CC">
        <w:rPr>
          <w:rFonts w:ascii="Tahoma" w:eastAsia="Times New Roman" w:hAnsi="Tahoma" w:cs="Tahoma"/>
          <w:color w:val="222222"/>
          <w:sz w:val="20"/>
          <w:szCs w:val="20"/>
          <w:lang w:val="en-US" w:eastAsia="el-GR"/>
        </w:rPr>
        <w:br/>
      </w:r>
      <w:r w:rsidRPr="006214CC">
        <w:rPr>
          <w:rFonts w:ascii="Tahoma" w:eastAsia="Times New Roman" w:hAnsi="Tahoma" w:cs="Tahoma"/>
          <w:b/>
          <w:bCs/>
          <w:color w:val="222222"/>
          <w:sz w:val="20"/>
          <w:szCs w:val="20"/>
          <w:lang w:val="en-US" w:eastAsia="el-GR"/>
        </w:rPr>
        <w:t>Subject:</w:t>
      </w:r>
      <w:r w:rsidRPr="006214CC">
        <w:rPr>
          <w:rFonts w:ascii="Tahoma" w:eastAsia="Times New Roman" w:hAnsi="Tahoma" w:cs="Tahoma"/>
          <w:color w:val="222222"/>
          <w:sz w:val="20"/>
          <w:szCs w:val="20"/>
          <w:lang w:val="en-US" w:eastAsia="el-GR"/>
        </w:rPr>
        <w:t> </w:t>
      </w:r>
      <w:r w:rsidRPr="006214CC">
        <w:rPr>
          <w:rFonts w:ascii="Tahoma" w:eastAsia="Times New Roman" w:hAnsi="Tahoma" w:cs="Tahoma"/>
          <w:color w:val="222222"/>
          <w:sz w:val="20"/>
          <w:szCs w:val="20"/>
          <w:lang w:eastAsia="el-GR"/>
        </w:rPr>
        <w:t>Πρόσκληση</w:t>
      </w:r>
      <w:r w:rsidRPr="006214CC">
        <w:rPr>
          <w:rFonts w:ascii="Tahoma" w:eastAsia="Times New Roman" w:hAnsi="Tahoma" w:cs="Tahoma"/>
          <w:color w:val="222222"/>
          <w:sz w:val="20"/>
          <w:szCs w:val="20"/>
          <w:lang w:val="en-US" w:eastAsia="el-GR"/>
        </w:rPr>
        <w:t xml:space="preserve"> </w:t>
      </w:r>
      <w:r w:rsidRPr="006214CC">
        <w:rPr>
          <w:rFonts w:ascii="Tahoma" w:eastAsia="Times New Roman" w:hAnsi="Tahoma" w:cs="Tahoma"/>
          <w:color w:val="222222"/>
          <w:sz w:val="20"/>
          <w:szCs w:val="20"/>
          <w:lang w:eastAsia="el-GR"/>
        </w:rPr>
        <w:t>Συμμετοχής</w:t>
      </w:r>
      <w:r w:rsidRPr="006214CC">
        <w:rPr>
          <w:rFonts w:ascii="Tahoma" w:eastAsia="Times New Roman" w:hAnsi="Tahoma" w:cs="Tahoma"/>
          <w:color w:val="222222"/>
          <w:sz w:val="20"/>
          <w:szCs w:val="20"/>
          <w:lang w:val="en-US" w:eastAsia="el-GR"/>
        </w:rPr>
        <w:t xml:space="preserve"> </w:t>
      </w:r>
      <w:r w:rsidRPr="006214CC">
        <w:rPr>
          <w:rFonts w:ascii="Tahoma" w:eastAsia="Times New Roman" w:hAnsi="Tahoma" w:cs="Tahoma"/>
          <w:color w:val="222222"/>
          <w:sz w:val="20"/>
          <w:szCs w:val="20"/>
          <w:lang w:eastAsia="el-GR"/>
        </w:rPr>
        <w:t>στο</w:t>
      </w:r>
      <w:r w:rsidRPr="006214CC">
        <w:rPr>
          <w:rFonts w:ascii="Tahoma" w:eastAsia="Times New Roman" w:hAnsi="Tahoma" w:cs="Tahoma"/>
          <w:color w:val="222222"/>
          <w:sz w:val="20"/>
          <w:szCs w:val="20"/>
          <w:lang w:val="en-US" w:eastAsia="el-GR"/>
        </w:rPr>
        <w:t xml:space="preserve"> </w:t>
      </w:r>
      <w:r w:rsidRPr="006214CC">
        <w:rPr>
          <w:rFonts w:ascii="Tahoma" w:eastAsia="Times New Roman" w:hAnsi="Tahoma" w:cs="Tahoma"/>
          <w:color w:val="222222"/>
          <w:sz w:val="20"/>
          <w:szCs w:val="20"/>
          <w:lang w:eastAsia="el-GR"/>
        </w:rPr>
        <w:t>Έργο</w:t>
      </w:r>
      <w:r w:rsidRPr="006214CC">
        <w:rPr>
          <w:rFonts w:ascii="Tahoma" w:eastAsia="Times New Roman" w:hAnsi="Tahoma" w:cs="Tahoma"/>
          <w:color w:val="222222"/>
          <w:sz w:val="20"/>
          <w:szCs w:val="20"/>
          <w:lang w:val="en-US" w:eastAsia="el-GR"/>
        </w:rPr>
        <w:t xml:space="preserve"> INNO.TRITION</w:t>
      </w:r>
    </w:p>
    <w:p w14:paraId="6C097160" w14:textId="77777777" w:rsidR="006214CC" w:rsidRPr="006214CC" w:rsidRDefault="006214CC" w:rsidP="006214CC">
      <w:pPr>
        <w:spacing w:after="0" w:line="240" w:lineRule="auto"/>
        <w:rPr>
          <w:rFonts w:ascii="Arial" w:eastAsia="Times New Roman" w:hAnsi="Arial" w:cs="Arial"/>
          <w:color w:val="222222"/>
          <w:sz w:val="24"/>
          <w:szCs w:val="24"/>
          <w:lang w:val="en-US" w:eastAsia="el-GR"/>
        </w:rPr>
      </w:pPr>
      <w:r w:rsidRPr="006214CC">
        <w:rPr>
          <w:rFonts w:ascii="Arial" w:eastAsia="Times New Roman" w:hAnsi="Arial" w:cs="Arial"/>
          <w:color w:val="222222"/>
          <w:sz w:val="24"/>
          <w:szCs w:val="24"/>
          <w:lang w:val="en-US" w:eastAsia="el-GR"/>
        </w:rPr>
        <w:t> </w:t>
      </w:r>
    </w:p>
    <w:p w14:paraId="414F625E" w14:textId="77777777" w:rsidR="006214CC" w:rsidRPr="006214CC" w:rsidRDefault="006214CC" w:rsidP="006214CC">
      <w:pPr>
        <w:spacing w:after="0" w:line="240" w:lineRule="auto"/>
        <w:rPr>
          <w:rFonts w:ascii="Arial" w:eastAsia="Times New Roman" w:hAnsi="Arial" w:cs="Arial"/>
          <w:color w:val="222222"/>
          <w:sz w:val="24"/>
          <w:szCs w:val="24"/>
          <w:lang w:val="en-US" w:eastAsia="el-GR"/>
        </w:rPr>
      </w:pPr>
      <w:r w:rsidRPr="006214CC">
        <w:rPr>
          <w:rFonts w:ascii="Arial" w:eastAsia="Times New Roman" w:hAnsi="Arial" w:cs="Arial"/>
          <w:color w:val="222222"/>
          <w:sz w:val="24"/>
          <w:szCs w:val="24"/>
          <w:lang w:val="en-US" w:eastAsia="el-GR"/>
        </w:rPr>
        <w:t> </w:t>
      </w:r>
    </w:p>
    <w:p w14:paraId="1D7D789B" w14:textId="77777777" w:rsidR="006214CC" w:rsidRPr="006214CC" w:rsidRDefault="006214CC" w:rsidP="006214CC">
      <w:pPr>
        <w:shd w:val="clear" w:color="auto" w:fill="FFFFFF"/>
        <w:spacing w:after="120" w:line="240" w:lineRule="auto"/>
        <w:rPr>
          <w:rFonts w:ascii="Arial" w:eastAsia="Times New Roman" w:hAnsi="Arial" w:cs="Arial"/>
          <w:color w:val="222222"/>
          <w:sz w:val="24"/>
          <w:szCs w:val="24"/>
          <w:lang w:val="en-US" w:eastAsia="el-GR"/>
        </w:rPr>
      </w:pPr>
      <w:r w:rsidRPr="006214CC">
        <w:rPr>
          <w:rFonts w:ascii="Times New Roman" w:eastAsia="Times New Roman" w:hAnsi="Times New Roman" w:cs="Times New Roman"/>
          <w:color w:val="222222"/>
          <w:sz w:val="24"/>
          <w:szCs w:val="24"/>
          <w:lang w:val="en-US" w:eastAsia="el-GR"/>
        </w:rPr>
        <w:t> </w:t>
      </w:r>
    </w:p>
    <w:p w14:paraId="71889E95" w14:textId="77777777" w:rsidR="006214CC" w:rsidRPr="006214CC" w:rsidRDefault="006214CC" w:rsidP="006214CC">
      <w:pPr>
        <w:shd w:val="clear" w:color="auto" w:fill="FFFFFF"/>
        <w:spacing w:after="120" w:line="240" w:lineRule="auto"/>
        <w:jc w:val="center"/>
        <w:rPr>
          <w:rFonts w:ascii="Arial" w:eastAsia="Times New Roman" w:hAnsi="Arial" w:cs="Arial"/>
          <w:color w:val="222222"/>
          <w:sz w:val="24"/>
          <w:szCs w:val="24"/>
          <w:lang w:val="en-US" w:eastAsia="el-GR"/>
        </w:rPr>
      </w:pPr>
    </w:p>
    <w:p w14:paraId="2138B6E3" w14:textId="77777777" w:rsidR="006214CC" w:rsidRPr="006214CC" w:rsidRDefault="006214CC" w:rsidP="006214CC">
      <w:pPr>
        <w:shd w:val="clear" w:color="auto" w:fill="FFFFFF"/>
        <w:spacing w:after="120" w:line="240" w:lineRule="auto"/>
        <w:rPr>
          <w:rFonts w:ascii="Arial" w:eastAsia="Times New Roman" w:hAnsi="Arial" w:cs="Arial"/>
          <w:color w:val="222222"/>
          <w:sz w:val="24"/>
          <w:szCs w:val="24"/>
          <w:lang w:val="en-US" w:eastAsia="el-GR"/>
        </w:rPr>
      </w:pPr>
      <w:r w:rsidRPr="006214CC">
        <w:rPr>
          <w:rFonts w:ascii="Times New Roman" w:eastAsia="Times New Roman" w:hAnsi="Times New Roman" w:cs="Times New Roman"/>
          <w:color w:val="222222"/>
          <w:sz w:val="24"/>
          <w:szCs w:val="24"/>
          <w:lang w:val="en-US" w:eastAsia="el-GR"/>
        </w:rPr>
        <w:t> </w:t>
      </w:r>
    </w:p>
    <w:p w14:paraId="17CCE694" w14:textId="77777777" w:rsidR="006214CC" w:rsidRPr="006214CC" w:rsidRDefault="006214CC" w:rsidP="006214CC">
      <w:pPr>
        <w:shd w:val="clear" w:color="auto" w:fill="FFFFFF"/>
        <w:spacing w:after="120" w:line="240" w:lineRule="auto"/>
        <w:jc w:val="center"/>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Το </w:t>
      </w:r>
      <w:r w:rsidRPr="006214CC">
        <w:rPr>
          <w:rFonts w:ascii="Times New Roman" w:eastAsia="Times New Roman" w:hAnsi="Times New Roman" w:cs="Times New Roman"/>
          <w:b/>
          <w:bCs/>
          <w:i/>
          <w:iCs/>
          <w:color w:val="002060"/>
          <w:sz w:val="24"/>
          <w:szCs w:val="24"/>
          <w:lang w:eastAsia="el-GR"/>
        </w:rPr>
        <w:t>Επιμελητήριο Άρτας</w:t>
      </w:r>
      <w:r w:rsidRPr="006214CC">
        <w:rPr>
          <w:rFonts w:ascii="Times New Roman" w:eastAsia="Times New Roman" w:hAnsi="Times New Roman" w:cs="Times New Roman"/>
          <w:color w:val="222222"/>
          <w:sz w:val="24"/>
          <w:szCs w:val="24"/>
          <w:lang w:eastAsia="el-GR"/>
        </w:rPr>
        <w:t> και το </w:t>
      </w:r>
      <w:r w:rsidRPr="006214CC">
        <w:rPr>
          <w:rFonts w:ascii="Times New Roman" w:eastAsia="Times New Roman" w:hAnsi="Times New Roman" w:cs="Times New Roman"/>
          <w:b/>
          <w:bCs/>
          <w:i/>
          <w:iCs/>
          <w:color w:val="002060"/>
          <w:sz w:val="24"/>
          <w:szCs w:val="24"/>
          <w:lang w:eastAsia="el-GR"/>
        </w:rPr>
        <w:t>Τμήμα Γεωπονίας, του Πανεπιστημίου Ιωαννίνων στην Άρτα,</w:t>
      </w:r>
    </w:p>
    <w:p w14:paraId="2AB67384" w14:textId="77777777" w:rsidR="006214CC" w:rsidRPr="006214CC" w:rsidRDefault="006214CC" w:rsidP="006214CC">
      <w:pPr>
        <w:shd w:val="clear" w:color="auto" w:fill="FFFFFF"/>
        <w:spacing w:after="120" w:line="240" w:lineRule="auto"/>
        <w:jc w:val="center"/>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σας καλούν να </w:t>
      </w:r>
      <w:r w:rsidRPr="006214CC">
        <w:rPr>
          <w:rFonts w:ascii="Times New Roman" w:eastAsia="Times New Roman" w:hAnsi="Times New Roman" w:cs="Times New Roman"/>
          <w:b/>
          <w:bCs/>
          <w:i/>
          <w:iCs/>
          <w:color w:val="002060"/>
          <w:sz w:val="24"/>
          <w:szCs w:val="24"/>
          <w:lang w:eastAsia="el-GR"/>
        </w:rPr>
        <w:t>συμμετάσχετε</w:t>
      </w:r>
      <w:r w:rsidRPr="006214CC">
        <w:rPr>
          <w:rFonts w:ascii="Times New Roman" w:eastAsia="Times New Roman" w:hAnsi="Times New Roman" w:cs="Times New Roman"/>
          <w:color w:val="222222"/>
          <w:sz w:val="24"/>
          <w:szCs w:val="24"/>
          <w:lang w:eastAsia="el-GR"/>
        </w:rPr>
        <w:t> στο ερευνητικό έργο</w:t>
      </w:r>
    </w:p>
    <w:p w14:paraId="347A47D3" w14:textId="77777777" w:rsidR="006214CC" w:rsidRPr="006214CC" w:rsidRDefault="006214CC" w:rsidP="006214CC">
      <w:pPr>
        <w:shd w:val="clear" w:color="auto" w:fill="FFFFFF"/>
        <w:spacing w:after="120" w:line="240" w:lineRule="auto"/>
        <w:jc w:val="center"/>
        <w:rPr>
          <w:rFonts w:ascii="Arial" w:eastAsia="Times New Roman" w:hAnsi="Arial" w:cs="Arial"/>
          <w:color w:val="222222"/>
          <w:sz w:val="24"/>
          <w:szCs w:val="24"/>
          <w:lang w:eastAsia="el-GR"/>
        </w:rPr>
      </w:pPr>
      <w:r w:rsidRPr="006214CC">
        <w:rPr>
          <w:rFonts w:ascii="Times New Roman" w:eastAsia="Times New Roman" w:hAnsi="Times New Roman" w:cs="Times New Roman"/>
          <w:b/>
          <w:bCs/>
          <w:i/>
          <w:iCs/>
          <w:color w:val="002060"/>
          <w:sz w:val="24"/>
          <w:szCs w:val="24"/>
          <w:lang w:eastAsia="el-GR"/>
        </w:rPr>
        <w:t> </w:t>
      </w:r>
    </w:p>
    <w:p w14:paraId="52223E52" w14:textId="77777777" w:rsidR="006214CC" w:rsidRPr="006214CC" w:rsidRDefault="006214CC" w:rsidP="006214CC">
      <w:pPr>
        <w:shd w:val="clear" w:color="auto" w:fill="FFFFFF"/>
        <w:spacing w:after="120" w:line="240" w:lineRule="auto"/>
        <w:ind w:left="720"/>
        <w:jc w:val="center"/>
        <w:rPr>
          <w:rFonts w:ascii="Arial" w:eastAsia="Times New Roman" w:hAnsi="Arial" w:cs="Arial"/>
          <w:color w:val="222222"/>
          <w:sz w:val="24"/>
          <w:szCs w:val="24"/>
          <w:lang w:eastAsia="el-GR"/>
        </w:rPr>
      </w:pPr>
      <w:r w:rsidRPr="006214CC">
        <w:rPr>
          <w:rFonts w:ascii="Times New Roman" w:eastAsia="Times New Roman" w:hAnsi="Times New Roman" w:cs="Times New Roman"/>
          <w:b/>
          <w:bCs/>
          <w:i/>
          <w:iCs/>
          <w:color w:val="002060"/>
          <w:sz w:val="32"/>
          <w:szCs w:val="32"/>
          <w:u w:val="single"/>
          <w:lang w:val="en-US" w:eastAsia="el-GR"/>
        </w:rPr>
        <w:t>INNO</w:t>
      </w:r>
      <w:r w:rsidRPr="006214CC">
        <w:rPr>
          <w:rFonts w:ascii="Times New Roman" w:eastAsia="Times New Roman" w:hAnsi="Times New Roman" w:cs="Times New Roman"/>
          <w:b/>
          <w:bCs/>
          <w:i/>
          <w:iCs/>
          <w:color w:val="002060"/>
          <w:sz w:val="32"/>
          <w:szCs w:val="32"/>
          <w:u w:val="single"/>
          <w:lang w:eastAsia="el-GR"/>
        </w:rPr>
        <w:t>.</w:t>
      </w:r>
      <w:r w:rsidRPr="006214CC">
        <w:rPr>
          <w:rFonts w:ascii="Times New Roman" w:eastAsia="Times New Roman" w:hAnsi="Times New Roman" w:cs="Times New Roman"/>
          <w:b/>
          <w:bCs/>
          <w:i/>
          <w:iCs/>
          <w:color w:val="002060"/>
          <w:sz w:val="32"/>
          <w:szCs w:val="32"/>
          <w:u w:val="single"/>
          <w:lang w:val="en-US" w:eastAsia="el-GR"/>
        </w:rPr>
        <w:t>TRITION</w:t>
      </w:r>
    </w:p>
    <w:p w14:paraId="06BDB35F" w14:textId="77777777" w:rsidR="006214CC" w:rsidRPr="006214CC" w:rsidRDefault="006214CC" w:rsidP="006214CC">
      <w:pPr>
        <w:shd w:val="clear" w:color="auto" w:fill="FFFFFF"/>
        <w:spacing w:after="120" w:line="240" w:lineRule="auto"/>
        <w:ind w:left="720"/>
        <w:jc w:val="center"/>
        <w:rPr>
          <w:rFonts w:ascii="Arial" w:eastAsia="Times New Roman" w:hAnsi="Arial" w:cs="Arial"/>
          <w:color w:val="222222"/>
          <w:sz w:val="24"/>
          <w:szCs w:val="24"/>
          <w:lang w:eastAsia="el-GR"/>
        </w:rPr>
      </w:pPr>
      <w:r w:rsidRPr="006214CC">
        <w:rPr>
          <w:rFonts w:ascii="Arial" w:eastAsia="Times New Roman" w:hAnsi="Arial" w:cs="Arial"/>
          <w:color w:val="222222"/>
          <w:sz w:val="32"/>
          <w:szCs w:val="32"/>
          <w:lang w:eastAsia="el-GR"/>
        </w:rPr>
        <w:t> </w:t>
      </w:r>
    </w:p>
    <w:p w14:paraId="36970659" w14:textId="77777777" w:rsidR="006214CC" w:rsidRPr="006214CC" w:rsidRDefault="006214CC" w:rsidP="006214CC">
      <w:pPr>
        <w:shd w:val="clear" w:color="auto" w:fill="FFFFFF"/>
        <w:spacing w:after="0" w:line="293" w:lineRule="atLeast"/>
        <w:ind w:left="720"/>
        <w:jc w:val="center"/>
        <w:rPr>
          <w:rFonts w:ascii="Arial" w:eastAsia="Times New Roman" w:hAnsi="Arial" w:cs="Arial"/>
          <w:color w:val="222222"/>
          <w:sz w:val="24"/>
          <w:szCs w:val="24"/>
          <w:lang w:eastAsia="el-GR"/>
        </w:rPr>
      </w:pPr>
      <w:r w:rsidRPr="006214CC">
        <w:rPr>
          <w:rFonts w:ascii="Times New Roman" w:eastAsia="Times New Roman" w:hAnsi="Times New Roman" w:cs="Times New Roman"/>
          <w:b/>
          <w:bCs/>
          <w:i/>
          <w:iCs/>
          <w:color w:val="002060"/>
          <w:sz w:val="24"/>
          <w:szCs w:val="24"/>
          <w:lang w:eastAsia="el-GR"/>
        </w:rPr>
        <w:t>«Καινοτόμος χρήση υποπροϊόντων ελαιοτριβείων, οινοποιείων και τυροκομείων στη διατροφή των παραγωγικών ζώων για την παραγωγή λειτουργικών τροφίμων  για ζώα»,</w:t>
      </w:r>
    </w:p>
    <w:p w14:paraId="5ADB5F12" w14:textId="77777777" w:rsidR="006214CC" w:rsidRPr="006214CC" w:rsidRDefault="006214CC" w:rsidP="006214CC">
      <w:pPr>
        <w:shd w:val="clear" w:color="auto" w:fill="FFFFFF"/>
        <w:spacing w:after="0" w:line="293" w:lineRule="atLeast"/>
        <w:ind w:left="720"/>
        <w:jc w:val="center"/>
        <w:rPr>
          <w:rFonts w:ascii="Arial" w:eastAsia="Times New Roman" w:hAnsi="Arial" w:cs="Arial"/>
          <w:color w:val="222222"/>
          <w:sz w:val="24"/>
          <w:szCs w:val="24"/>
          <w:lang w:val="en-US" w:eastAsia="el-GR"/>
        </w:rPr>
      </w:pPr>
      <w:r w:rsidRPr="006214CC">
        <w:rPr>
          <w:rFonts w:ascii="Times New Roman" w:eastAsia="Times New Roman" w:hAnsi="Times New Roman" w:cs="Times New Roman"/>
          <w:b/>
          <w:bCs/>
          <w:i/>
          <w:iCs/>
          <w:color w:val="002060"/>
          <w:sz w:val="24"/>
          <w:szCs w:val="24"/>
          <w:lang w:eastAsia="el-GR"/>
        </w:rPr>
        <w:t>συντομογραφικά</w:t>
      </w:r>
      <w:r w:rsidRPr="006214CC">
        <w:rPr>
          <w:rFonts w:ascii="Times New Roman" w:eastAsia="Times New Roman" w:hAnsi="Times New Roman" w:cs="Times New Roman"/>
          <w:b/>
          <w:bCs/>
          <w:i/>
          <w:iCs/>
          <w:color w:val="002060"/>
          <w:sz w:val="24"/>
          <w:szCs w:val="24"/>
          <w:lang w:val="en-US" w:eastAsia="el-GR"/>
        </w:rPr>
        <w:t> INNO.TRITION</w:t>
      </w:r>
    </w:p>
    <w:p w14:paraId="2CDB0E1B" w14:textId="77777777" w:rsidR="006214CC" w:rsidRPr="006214CC" w:rsidRDefault="006214CC" w:rsidP="006214CC">
      <w:pPr>
        <w:shd w:val="clear" w:color="auto" w:fill="FFFFFF"/>
        <w:spacing w:after="0" w:line="293" w:lineRule="atLeast"/>
        <w:ind w:left="720"/>
        <w:jc w:val="center"/>
        <w:rPr>
          <w:rFonts w:ascii="Arial" w:eastAsia="Times New Roman" w:hAnsi="Arial" w:cs="Arial"/>
          <w:color w:val="222222"/>
          <w:sz w:val="24"/>
          <w:szCs w:val="24"/>
          <w:lang w:val="en-US" w:eastAsia="el-GR"/>
        </w:rPr>
      </w:pPr>
      <w:r w:rsidRPr="006214CC">
        <w:rPr>
          <w:rFonts w:ascii="Arial" w:eastAsia="Times New Roman" w:hAnsi="Arial" w:cs="Arial"/>
          <w:color w:val="FF0000"/>
          <w:sz w:val="24"/>
          <w:szCs w:val="24"/>
          <w:lang w:val="en-US" w:eastAsia="el-GR"/>
        </w:rPr>
        <w:t> </w:t>
      </w:r>
    </w:p>
    <w:p w14:paraId="6AB8F01B" w14:textId="77777777" w:rsidR="006214CC" w:rsidRPr="006214CC" w:rsidRDefault="006214CC" w:rsidP="006214CC">
      <w:pPr>
        <w:shd w:val="clear" w:color="auto" w:fill="FFFFFF"/>
        <w:spacing w:after="240" w:line="240" w:lineRule="auto"/>
        <w:ind w:left="720"/>
        <w:jc w:val="center"/>
        <w:rPr>
          <w:rFonts w:ascii="Arial" w:eastAsia="Times New Roman" w:hAnsi="Arial" w:cs="Arial"/>
          <w:color w:val="222222"/>
          <w:sz w:val="24"/>
          <w:szCs w:val="24"/>
          <w:lang w:val="en-US" w:eastAsia="el-GR"/>
        </w:rPr>
      </w:pPr>
      <w:r w:rsidRPr="006214CC">
        <w:rPr>
          <w:rFonts w:ascii="Times New Roman" w:eastAsia="Times New Roman" w:hAnsi="Times New Roman" w:cs="Times New Roman"/>
          <w:i/>
          <w:iCs/>
          <w:color w:val="222222"/>
          <w:sz w:val="24"/>
          <w:szCs w:val="24"/>
          <w:lang w:eastAsia="el-GR"/>
        </w:rPr>
        <w:t>του</w:t>
      </w:r>
      <w:r w:rsidRPr="006214CC">
        <w:rPr>
          <w:rFonts w:ascii="Times New Roman" w:eastAsia="Times New Roman" w:hAnsi="Times New Roman" w:cs="Times New Roman"/>
          <w:i/>
          <w:iCs/>
          <w:color w:val="222222"/>
          <w:sz w:val="24"/>
          <w:szCs w:val="24"/>
          <w:lang w:val="en-US" w:eastAsia="el-GR"/>
        </w:rPr>
        <w:t> </w:t>
      </w:r>
      <w:r w:rsidRPr="006214CC">
        <w:rPr>
          <w:rFonts w:ascii="Times New Roman" w:eastAsia="Times New Roman" w:hAnsi="Times New Roman" w:cs="Times New Roman"/>
          <w:i/>
          <w:iCs/>
          <w:color w:val="222222"/>
          <w:sz w:val="24"/>
          <w:szCs w:val="24"/>
          <w:lang w:eastAsia="el-GR"/>
        </w:rPr>
        <w:t>προγράμματος</w:t>
      </w:r>
      <w:r w:rsidRPr="006214CC">
        <w:rPr>
          <w:rFonts w:ascii="Times New Roman" w:eastAsia="Times New Roman" w:hAnsi="Times New Roman" w:cs="Times New Roman"/>
          <w:i/>
          <w:iCs/>
          <w:color w:val="222222"/>
          <w:sz w:val="24"/>
          <w:szCs w:val="24"/>
          <w:lang w:val="en-US" w:eastAsia="el-GR"/>
        </w:rPr>
        <w:t xml:space="preserve"> Interreg V-A Greece-Italy </w:t>
      </w:r>
      <w:proofErr w:type="spellStart"/>
      <w:r w:rsidRPr="006214CC">
        <w:rPr>
          <w:rFonts w:ascii="Times New Roman" w:eastAsia="Times New Roman" w:hAnsi="Times New Roman" w:cs="Times New Roman"/>
          <w:i/>
          <w:iCs/>
          <w:color w:val="222222"/>
          <w:sz w:val="24"/>
          <w:szCs w:val="24"/>
          <w:lang w:val="en-US" w:eastAsia="el-GR"/>
        </w:rPr>
        <w:t>Programme</w:t>
      </w:r>
      <w:proofErr w:type="spellEnd"/>
      <w:r w:rsidRPr="006214CC">
        <w:rPr>
          <w:rFonts w:ascii="Times New Roman" w:eastAsia="Times New Roman" w:hAnsi="Times New Roman" w:cs="Times New Roman"/>
          <w:i/>
          <w:iCs/>
          <w:color w:val="222222"/>
          <w:sz w:val="24"/>
          <w:szCs w:val="24"/>
          <w:lang w:val="en-US" w:eastAsia="el-GR"/>
        </w:rPr>
        <w:t xml:space="preserve"> 2014-2020.</w:t>
      </w:r>
    </w:p>
    <w:p w14:paraId="264D969E" w14:textId="77777777" w:rsidR="006214CC" w:rsidRPr="006214CC" w:rsidRDefault="006214CC" w:rsidP="006214CC">
      <w:pPr>
        <w:shd w:val="clear" w:color="auto" w:fill="FFFFFF"/>
        <w:spacing w:after="240" w:line="240" w:lineRule="auto"/>
        <w:ind w:left="720"/>
        <w:jc w:val="center"/>
        <w:rPr>
          <w:rFonts w:ascii="Arial" w:eastAsia="Times New Roman" w:hAnsi="Arial" w:cs="Arial"/>
          <w:color w:val="222222"/>
          <w:sz w:val="24"/>
          <w:szCs w:val="24"/>
          <w:lang w:val="en-US" w:eastAsia="el-GR"/>
        </w:rPr>
      </w:pPr>
      <w:r w:rsidRPr="006214CC">
        <w:rPr>
          <w:rFonts w:ascii="Times New Roman" w:eastAsia="Times New Roman" w:hAnsi="Times New Roman" w:cs="Times New Roman"/>
          <w:i/>
          <w:iCs/>
          <w:color w:val="222222"/>
          <w:sz w:val="24"/>
          <w:szCs w:val="24"/>
          <w:lang w:val="en-US" w:eastAsia="el-GR"/>
        </w:rPr>
        <w:t> </w:t>
      </w:r>
    </w:p>
    <w:p w14:paraId="0997FC66"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Το έργο </w:t>
      </w:r>
      <w:r w:rsidRPr="006214CC">
        <w:rPr>
          <w:rFonts w:ascii="Times New Roman" w:eastAsia="Times New Roman" w:hAnsi="Times New Roman" w:cs="Times New Roman"/>
          <w:b/>
          <w:bCs/>
          <w:i/>
          <w:iCs/>
          <w:color w:val="002060"/>
          <w:sz w:val="24"/>
          <w:szCs w:val="24"/>
          <w:lang w:eastAsia="el-GR"/>
        </w:rPr>
        <w:t>INNO.TRITION</w:t>
      </w:r>
      <w:r w:rsidRPr="006214CC">
        <w:rPr>
          <w:rFonts w:ascii="Times New Roman" w:eastAsia="Times New Roman" w:hAnsi="Times New Roman" w:cs="Times New Roman"/>
          <w:color w:val="222222"/>
          <w:sz w:val="24"/>
          <w:szCs w:val="24"/>
          <w:lang w:eastAsia="el-GR"/>
        </w:rPr>
        <w:t>  χρησιμοποιώντας συστατικά χαμηλού κόστους από υποπροϊόντα ειδικής επεξεργασίας της φυτικής και ζωικής παραγωγής και συγκεκριμένα της ελαιουργίας, της αμπελουργίας και της τυροκομίας, </w:t>
      </w:r>
      <w:r w:rsidRPr="006214CC">
        <w:rPr>
          <w:rFonts w:ascii="Times New Roman" w:eastAsia="Times New Roman" w:hAnsi="Times New Roman" w:cs="Times New Roman"/>
          <w:b/>
          <w:bCs/>
          <w:i/>
          <w:iCs/>
          <w:color w:val="002060"/>
          <w:sz w:val="24"/>
          <w:szCs w:val="24"/>
          <w:u w:val="single"/>
          <w:lang w:eastAsia="el-GR"/>
        </w:rPr>
        <w:t>παρουσιάζει μια μοναδική ευκαιρία παραγωγής πρότυπης ζωοτροφής ανώτερης ποιότητας,</w:t>
      </w:r>
      <w:r w:rsidRPr="006214CC">
        <w:rPr>
          <w:rFonts w:ascii="Times New Roman" w:eastAsia="Times New Roman" w:hAnsi="Times New Roman" w:cs="Times New Roman"/>
          <w:b/>
          <w:bCs/>
          <w:color w:val="222222"/>
          <w:sz w:val="24"/>
          <w:szCs w:val="24"/>
          <w:lang w:eastAsia="el-GR"/>
        </w:rPr>
        <w:t> </w:t>
      </w:r>
      <w:r w:rsidRPr="006214CC">
        <w:rPr>
          <w:rFonts w:ascii="Times New Roman" w:eastAsia="Times New Roman" w:hAnsi="Times New Roman" w:cs="Times New Roman"/>
          <w:color w:val="222222"/>
          <w:sz w:val="24"/>
          <w:szCs w:val="24"/>
          <w:lang w:eastAsia="el-GR"/>
        </w:rPr>
        <w:t>ώστε οι τελικές καινοτόμες ζωοτροφές να παρέχουν περισσότερα και εξειδικευμένα ευεργετικά συστατικά από τις κλασικές ζωοτροφές στα ζώα, έχοντας παράλληλα και χαμηλότερο κοστολόγιο.</w:t>
      </w:r>
    </w:p>
    <w:p w14:paraId="26BA9618"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 </w:t>
      </w:r>
    </w:p>
    <w:p w14:paraId="5F1CE3AB" w14:textId="56EAC192" w:rsidR="006214CC" w:rsidRPr="006214CC" w:rsidRDefault="006214CC" w:rsidP="006214CC">
      <w:pPr>
        <w:shd w:val="clear" w:color="auto" w:fill="FFFFFF"/>
        <w:spacing w:after="120" w:line="240" w:lineRule="auto"/>
        <w:ind w:left="720"/>
        <w:jc w:val="center"/>
        <w:rPr>
          <w:rFonts w:ascii="Arial" w:eastAsia="Times New Roman" w:hAnsi="Arial" w:cs="Arial"/>
          <w:color w:val="222222"/>
          <w:sz w:val="24"/>
          <w:szCs w:val="24"/>
          <w:lang w:eastAsia="el-GR"/>
        </w:rPr>
      </w:pPr>
      <w:r w:rsidRPr="006214CC">
        <w:rPr>
          <w:rFonts w:ascii="Times New Roman" w:eastAsia="Times New Roman" w:hAnsi="Times New Roman" w:cs="Times New Roman"/>
          <w:b/>
          <w:bCs/>
          <w:i/>
          <w:iCs/>
          <w:color w:val="002060"/>
          <w:sz w:val="24"/>
          <w:szCs w:val="24"/>
          <w:u w:val="single"/>
          <w:lang w:eastAsia="el-GR"/>
        </w:rPr>
        <w:lastRenderedPageBreak/>
        <w:t>Στόχος η παραγωγή τελικών τροφίμων ζωικής προέλευσης με ιδιαίτερα χαρακτηριστικά</w:t>
      </w:r>
      <w:r w:rsidR="00B642E8" w:rsidRPr="00B642E8">
        <w:rPr>
          <w:rFonts w:ascii="Times New Roman" w:eastAsia="Times New Roman" w:hAnsi="Times New Roman" w:cs="Times New Roman"/>
          <w:b/>
          <w:bCs/>
          <w:i/>
          <w:iCs/>
          <w:color w:val="002060"/>
          <w:sz w:val="24"/>
          <w:szCs w:val="24"/>
          <w:u w:val="single"/>
          <w:lang w:eastAsia="el-GR"/>
        </w:rPr>
        <w:t xml:space="preserve"> </w:t>
      </w:r>
      <w:r w:rsidR="00B642E8">
        <w:rPr>
          <w:rFonts w:ascii="Times New Roman" w:eastAsia="Times New Roman" w:hAnsi="Times New Roman" w:cs="Times New Roman"/>
          <w:b/>
          <w:bCs/>
          <w:i/>
          <w:iCs/>
          <w:color w:val="002060"/>
          <w:sz w:val="24"/>
          <w:szCs w:val="24"/>
          <w:u w:val="single"/>
          <w:lang w:eastAsia="el-GR"/>
        </w:rPr>
        <w:t>μέσω εφαρμογής μεθόδων κυκλικής οικονομίας για πρώτη φορά στην Ήπειρο</w:t>
      </w:r>
      <w:r w:rsidRPr="006214CC">
        <w:rPr>
          <w:rFonts w:ascii="Times New Roman" w:eastAsia="Times New Roman" w:hAnsi="Times New Roman" w:cs="Times New Roman"/>
          <w:b/>
          <w:bCs/>
          <w:i/>
          <w:iCs/>
          <w:color w:val="002060"/>
          <w:sz w:val="24"/>
          <w:szCs w:val="24"/>
          <w:u w:val="single"/>
          <w:lang w:eastAsia="el-GR"/>
        </w:rPr>
        <w:t>.</w:t>
      </w:r>
    </w:p>
    <w:p w14:paraId="725705DD" w14:textId="77777777" w:rsidR="006214CC" w:rsidRPr="006214CC" w:rsidRDefault="006214CC" w:rsidP="006214CC">
      <w:pPr>
        <w:shd w:val="clear" w:color="auto" w:fill="FFFFFF"/>
        <w:spacing w:after="120" w:line="240" w:lineRule="auto"/>
        <w:ind w:left="720"/>
        <w:jc w:val="center"/>
        <w:rPr>
          <w:rFonts w:ascii="Arial" w:eastAsia="Times New Roman" w:hAnsi="Arial" w:cs="Arial"/>
          <w:color w:val="222222"/>
          <w:sz w:val="24"/>
          <w:szCs w:val="24"/>
          <w:lang w:eastAsia="el-GR"/>
        </w:rPr>
      </w:pPr>
      <w:r w:rsidRPr="006214CC">
        <w:rPr>
          <w:rFonts w:ascii="Times New Roman" w:eastAsia="Times New Roman" w:hAnsi="Times New Roman" w:cs="Times New Roman"/>
          <w:b/>
          <w:bCs/>
          <w:i/>
          <w:iCs/>
          <w:color w:val="002060"/>
          <w:sz w:val="24"/>
          <w:szCs w:val="24"/>
          <w:lang w:eastAsia="el-GR"/>
        </w:rPr>
        <w:t> </w:t>
      </w:r>
    </w:p>
    <w:p w14:paraId="0F88DAF6"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Με τη σημερινή αύξηση του κόστους ζωοτροφών πάνω από 35%, η εναλλακτική λύση που προτείνεται από το </w:t>
      </w:r>
      <w:r w:rsidRPr="006214CC">
        <w:rPr>
          <w:rFonts w:ascii="Times New Roman" w:eastAsia="Times New Roman" w:hAnsi="Times New Roman" w:cs="Times New Roman"/>
          <w:i/>
          <w:iCs/>
          <w:color w:val="000000"/>
          <w:sz w:val="24"/>
          <w:szCs w:val="24"/>
          <w:lang w:eastAsia="el-GR"/>
        </w:rPr>
        <w:t>Τμήμα Γεωπονίας του Πανεπιστημίου Ιωαννίνων στην Άρτα</w:t>
      </w:r>
      <w:r w:rsidRPr="006214CC">
        <w:rPr>
          <w:rFonts w:ascii="Times New Roman" w:eastAsia="Times New Roman" w:hAnsi="Times New Roman" w:cs="Times New Roman"/>
          <w:color w:val="000000"/>
          <w:sz w:val="24"/>
          <w:szCs w:val="24"/>
          <w:lang w:eastAsia="el-GR"/>
        </w:rPr>
        <w:t> και το </w:t>
      </w:r>
      <w:r w:rsidRPr="006214CC">
        <w:rPr>
          <w:rFonts w:ascii="Times New Roman" w:eastAsia="Times New Roman" w:hAnsi="Times New Roman" w:cs="Times New Roman"/>
          <w:i/>
          <w:iCs/>
          <w:color w:val="000000"/>
          <w:sz w:val="24"/>
          <w:szCs w:val="24"/>
          <w:lang w:eastAsia="el-GR"/>
        </w:rPr>
        <w:t>Επιμελητήριο Άρτας, </w:t>
      </w:r>
      <w:r w:rsidRPr="006214CC">
        <w:rPr>
          <w:rFonts w:ascii="Times New Roman" w:eastAsia="Times New Roman" w:hAnsi="Times New Roman" w:cs="Times New Roman"/>
          <w:color w:val="222222"/>
          <w:sz w:val="24"/>
          <w:szCs w:val="24"/>
          <w:lang w:eastAsia="el-GR"/>
        </w:rPr>
        <w:t>για να </w:t>
      </w:r>
      <w:r w:rsidRPr="006214CC">
        <w:rPr>
          <w:rFonts w:ascii="Times New Roman" w:eastAsia="Times New Roman" w:hAnsi="Times New Roman" w:cs="Times New Roman"/>
          <w:i/>
          <w:iCs/>
          <w:color w:val="002060"/>
          <w:sz w:val="24"/>
          <w:szCs w:val="24"/>
          <w:u w:val="single"/>
          <w:lang w:eastAsia="el-GR"/>
        </w:rPr>
        <w:t xml:space="preserve">παραμείνει επικερδής η επιχείρησή σας, ανταγωνιστική η τοπική </w:t>
      </w:r>
      <w:proofErr w:type="spellStart"/>
      <w:r w:rsidRPr="006214CC">
        <w:rPr>
          <w:rFonts w:ascii="Times New Roman" w:eastAsia="Times New Roman" w:hAnsi="Times New Roman" w:cs="Times New Roman"/>
          <w:i/>
          <w:iCs/>
          <w:color w:val="002060"/>
          <w:sz w:val="24"/>
          <w:szCs w:val="24"/>
          <w:u w:val="single"/>
          <w:lang w:eastAsia="el-GR"/>
        </w:rPr>
        <w:t>αγροδιατροφική</w:t>
      </w:r>
      <w:bookmarkStart w:id="0" w:name="m_-4961665041196199322__GoBack"/>
      <w:bookmarkEnd w:id="0"/>
      <w:proofErr w:type="spellEnd"/>
      <w:r w:rsidRPr="006214CC">
        <w:rPr>
          <w:rFonts w:ascii="Times New Roman" w:eastAsia="Times New Roman" w:hAnsi="Times New Roman" w:cs="Times New Roman"/>
          <w:i/>
          <w:iCs/>
          <w:color w:val="002060"/>
          <w:sz w:val="24"/>
          <w:szCs w:val="24"/>
          <w:u w:val="single"/>
          <w:lang w:eastAsia="el-GR"/>
        </w:rPr>
        <w:t> βιομηχανία και να έχετε εναλλακτικά σιτηρέσια,</w:t>
      </w:r>
      <w:r w:rsidRPr="006214CC">
        <w:rPr>
          <w:rFonts w:ascii="Times New Roman" w:eastAsia="Times New Roman" w:hAnsi="Times New Roman" w:cs="Times New Roman"/>
          <w:color w:val="222222"/>
          <w:sz w:val="24"/>
          <w:szCs w:val="24"/>
          <w:lang w:eastAsia="el-GR"/>
        </w:rPr>
        <w:t> με αποδοτικότητα και αποτύπωμα στα ποιοτικά χαρακτηριστικά της κτηνοτροφίας στην Ήπειρο, είναι η αξιοποίηση με επιστημονικό τρόπο υποπροϊόντων της αγροτικής παραγωγής, που εμπλουτίζουν τα σιτηρέσια των ζώων, παρέχοντας το πλεονέκτημα των ιδιαίτερων χαρακτηριστικών στο κρέας και το γάλα, ώστε να παραμείνει ανοικτός ο δρόμος για την ανάπτυξη των παραγωγικών δυνάμεων στον πρωτογενή τομέα.</w:t>
      </w:r>
    </w:p>
    <w:p w14:paraId="1044C398"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Ταυτόχρονα, η αξιοποίηση των υποπροϊόντων της φυτικής παραγωγής αλλά και του κλάδου της τυροκομίας, γίνεται εργαλείο ανάπτυξης και ένταξης νέων καινοτόμων μορφών διατροφής, που σχετίζονται με την υγεία του ζώου, αντιοξειδωτικούς δείκτες των τελικών τροφίμων, με αποτέλεσμα </w:t>
      </w:r>
      <w:r w:rsidRPr="006214CC">
        <w:rPr>
          <w:rFonts w:ascii="Times New Roman" w:eastAsia="Times New Roman" w:hAnsi="Times New Roman" w:cs="Times New Roman"/>
          <w:i/>
          <w:iCs/>
          <w:color w:val="002060"/>
          <w:sz w:val="24"/>
          <w:szCs w:val="24"/>
          <w:u w:val="single"/>
          <w:lang w:eastAsia="el-GR"/>
        </w:rPr>
        <w:t>ποιοτικότερο κρέας και γάλα.</w:t>
      </w:r>
    </w:p>
    <w:p w14:paraId="391068D9"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 </w:t>
      </w:r>
    </w:p>
    <w:p w14:paraId="45932360"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Στο πλαίσιο του Έργου έχει αναπτυχθεί μια </w:t>
      </w:r>
      <w:r w:rsidRPr="006214CC">
        <w:rPr>
          <w:rFonts w:ascii="Times New Roman" w:eastAsia="Times New Roman" w:hAnsi="Times New Roman" w:cs="Times New Roman"/>
          <w:b/>
          <w:bCs/>
          <w:i/>
          <w:iCs/>
          <w:color w:val="002060"/>
          <w:sz w:val="24"/>
          <w:szCs w:val="24"/>
          <w:u w:val="single"/>
          <w:lang w:eastAsia="el-GR"/>
        </w:rPr>
        <w:t>ηλεκτρονική πλατφόρμα,</w:t>
      </w:r>
      <w:r w:rsidRPr="006214CC">
        <w:rPr>
          <w:rFonts w:ascii="Times New Roman" w:eastAsia="Times New Roman" w:hAnsi="Times New Roman" w:cs="Times New Roman"/>
          <w:i/>
          <w:iCs/>
          <w:color w:val="002060"/>
          <w:sz w:val="24"/>
          <w:szCs w:val="24"/>
          <w:lang w:eastAsia="el-GR"/>
        </w:rPr>
        <w:t> με σκοπό την σύζευξη προσφοράς και ζήτησης υποπροϊόντων ελαιοτριβείων, οινοποιείων και τυροκομείων για την παραγωγή ζωοτροφών.</w:t>
      </w:r>
    </w:p>
    <w:p w14:paraId="38C0EBD9"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Times New Roman" w:eastAsia="Times New Roman" w:hAnsi="Times New Roman" w:cs="Times New Roman"/>
          <w:i/>
          <w:iCs/>
          <w:color w:val="002060"/>
          <w:sz w:val="24"/>
          <w:szCs w:val="24"/>
          <w:lang w:eastAsia="el-GR"/>
        </w:rPr>
        <w:t> </w:t>
      </w:r>
    </w:p>
    <w:p w14:paraId="5C24B2BB" w14:textId="77777777" w:rsidR="006214CC" w:rsidRPr="006214CC" w:rsidRDefault="0068525C" w:rsidP="006214CC">
      <w:pPr>
        <w:shd w:val="clear" w:color="auto" w:fill="FFFFFF"/>
        <w:spacing w:after="120" w:line="240" w:lineRule="auto"/>
        <w:ind w:left="720"/>
        <w:jc w:val="center"/>
        <w:rPr>
          <w:rFonts w:ascii="Arial" w:eastAsia="Times New Roman" w:hAnsi="Arial" w:cs="Arial"/>
          <w:color w:val="222222"/>
          <w:sz w:val="24"/>
          <w:szCs w:val="24"/>
          <w:lang w:eastAsia="el-GR"/>
        </w:rPr>
      </w:pPr>
      <w:hyperlink r:id="rId9" w:tgtFrame="_blank" w:history="1">
        <w:r w:rsidR="006214CC" w:rsidRPr="006214CC">
          <w:rPr>
            <w:rFonts w:ascii="Times New Roman" w:eastAsia="Times New Roman" w:hAnsi="Times New Roman" w:cs="Times New Roman"/>
            <w:b/>
            <w:bCs/>
            <w:i/>
            <w:iCs/>
            <w:color w:val="1155CC"/>
            <w:sz w:val="24"/>
            <w:szCs w:val="24"/>
            <w:u w:val="single"/>
            <w:lang w:eastAsia="el-GR"/>
          </w:rPr>
          <w:t>https://app.interreginnotrition.eu/</w:t>
        </w:r>
      </w:hyperlink>
    </w:p>
    <w:p w14:paraId="06E9940B" w14:textId="77777777" w:rsidR="006214CC" w:rsidRPr="006214CC" w:rsidRDefault="006214CC" w:rsidP="006214CC">
      <w:pPr>
        <w:shd w:val="clear" w:color="auto" w:fill="FFFFFF"/>
        <w:spacing w:after="120" w:line="240" w:lineRule="auto"/>
        <w:ind w:left="720"/>
        <w:jc w:val="center"/>
        <w:rPr>
          <w:rFonts w:ascii="Arial" w:eastAsia="Times New Roman" w:hAnsi="Arial" w:cs="Arial"/>
          <w:color w:val="222222"/>
          <w:sz w:val="24"/>
          <w:szCs w:val="24"/>
          <w:lang w:eastAsia="el-GR"/>
        </w:rPr>
      </w:pPr>
      <w:r w:rsidRPr="006214CC">
        <w:rPr>
          <w:rFonts w:ascii="Arial" w:eastAsia="Times New Roman" w:hAnsi="Arial" w:cs="Arial"/>
          <w:color w:val="222222"/>
          <w:sz w:val="24"/>
          <w:szCs w:val="24"/>
          <w:lang w:eastAsia="el-GR"/>
        </w:rPr>
        <w:t> </w:t>
      </w:r>
    </w:p>
    <w:p w14:paraId="49E110E2"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Στην πλατφόρμα οι παραγωγοί μπορούν να ενημερώσουν τους παραγωγούς ζωοτροφών για τη διαθεσιμότητα / προσφορά των υποπροϊόντων τροφίμων που μπορούν να ανακυκλωθούν σε ζωοτροφές. Αντιστοίχως, οι παραγωγοί ζωοτροφών μπορούν να δηλώσουν τις ποσότητες των υποπροϊόντων που χρειάζονται.</w:t>
      </w:r>
    </w:p>
    <w:p w14:paraId="5A51925B"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Μετά την ηλεκτρονική συμφωνία μέσω της πλατφόρμας, οι χρήστες μπορούν να έρθουν σε επαφή μεταξύ τους για να κανονίσουν τη φυσική μεταφορά και επεξεργασία των υποπροϊόντων των τροφίμων.</w:t>
      </w:r>
    </w:p>
    <w:p w14:paraId="06688840"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Arial" w:eastAsia="Times New Roman" w:hAnsi="Arial" w:cs="Arial"/>
          <w:color w:val="222222"/>
          <w:sz w:val="24"/>
          <w:szCs w:val="24"/>
          <w:lang w:eastAsia="el-GR"/>
        </w:rPr>
        <w:t> </w:t>
      </w:r>
    </w:p>
    <w:p w14:paraId="733FB4E5" w14:textId="77777777" w:rsidR="006214CC" w:rsidRPr="006214CC" w:rsidRDefault="006214CC" w:rsidP="006214CC">
      <w:pPr>
        <w:shd w:val="clear" w:color="auto" w:fill="FFFFFF"/>
        <w:spacing w:after="120" w:line="240" w:lineRule="auto"/>
        <w:ind w:left="720"/>
        <w:jc w:val="center"/>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Περισσότερες πληροφορίες για το έργο </w:t>
      </w:r>
      <w:r w:rsidRPr="006214CC">
        <w:rPr>
          <w:rFonts w:ascii="Times New Roman" w:eastAsia="Times New Roman" w:hAnsi="Times New Roman" w:cs="Times New Roman"/>
          <w:b/>
          <w:bCs/>
          <w:i/>
          <w:iCs/>
          <w:color w:val="002060"/>
          <w:sz w:val="24"/>
          <w:szCs w:val="24"/>
          <w:lang w:eastAsia="el-GR"/>
        </w:rPr>
        <w:t>INNO.TRITION</w:t>
      </w:r>
      <w:r w:rsidRPr="006214CC">
        <w:rPr>
          <w:rFonts w:ascii="Times New Roman" w:eastAsia="Times New Roman" w:hAnsi="Times New Roman" w:cs="Times New Roman"/>
          <w:b/>
          <w:bCs/>
          <w:i/>
          <w:iCs/>
          <w:color w:val="222222"/>
          <w:sz w:val="24"/>
          <w:szCs w:val="24"/>
          <w:lang w:eastAsia="el-GR"/>
        </w:rPr>
        <w:t> </w:t>
      </w:r>
      <w:r w:rsidRPr="006214CC">
        <w:rPr>
          <w:rFonts w:ascii="Times New Roman" w:eastAsia="Times New Roman" w:hAnsi="Times New Roman" w:cs="Times New Roman"/>
          <w:color w:val="222222"/>
          <w:sz w:val="24"/>
          <w:szCs w:val="24"/>
          <w:lang w:eastAsia="el-GR"/>
        </w:rPr>
        <w:t>μπορείτε να βρείτε στο </w:t>
      </w:r>
      <w:r w:rsidRPr="006214CC">
        <w:rPr>
          <w:rFonts w:ascii="Times New Roman" w:eastAsia="Times New Roman" w:hAnsi="Times New Roman" w:cs="Times New Roman"/>
          <w:color w:val="222222"/>
          <w:sz w:val="24"/>
          <w:szCs w:val="24"/>
          <w:lang w:val="en-US" w:eastAsia="el-GR"/>
        </w:rPr>
        <w:t>site</w:t>
      </w:r>
      <w:r w:rsidRPr="006214CC">
        <w:rPr>
          <w:rFonts w:ascii="Times New Roman" w:eastAsia="Times New Roman" w:hAnsi="Times New Roman" w:cs="Times New Roman"/>
          <w:color w:val="222222"/>
          <w:sz w:val="24"/>
          <w:szCs w:val="24"/>
          <w:lang w:eastAsia="el-GR"/>
        </w:rPr>
        <w:t>:</w:t>
      </w:r>
    </w:p>
    <w:p w14:paraId="6E0BB77D" w14:textId="77777777" w:rsidR="006214CC" w:rsidRPr="006214CC" w:rsidRDefault="006214CC" w:rsidP="006214CC">
      <w:pPr>
        <w:shd w:val="clear" w:color="auto" w:fill="FFFFFF"/>
        <w:spacing w:after="120" w:line="240" w:lineRule="auto"/>
        <w:ind w:left="720"/>
        <w:jc w:val="center"/>
        <w:rPr>
          <w:rFonts w:ascii="Arial" w:eastAsia="Times New Roman" w:hAnsi="Arial" w:cs="Arial"/>
          <w:color w:val="222222"/>
          <w:sz w:val="24"/>
          <w:szCs w:val="24"/>
          <w:lang w:eastAsia="el-GR"/>
        </w:rPr>
      </w:pPr>
      <w:r w:rsidRPr="006214CC">
        <w:rPr>
          <w:rFonts w:ascii="Times New Roman" w:eastAsia="Times New Roman" w:hAnsi="Times New Roman" w:cs="Times New Roman"/>
          <w:b/>
          <w:bCs/>
          <w:i/>
          <w:iCs/>
          <w:color w:val="222222"/>
          <w:sz w:val="24"/>
          <w:szCs w:val="24"/>
          <w:lang w:eastAsia="el-GR"/>
        </w:rPr>
        <w:t> </w:t>
      </w:r>
      <w:hyperlink r:id="rId10" w:tgtFrame="_blank" w:history="1">
        <w:r w:rsidRPr="006214CC">
          <w:rPr>
            <w:rFonts w:ascii="Times New Roman" w:eastAsia="Times New Roman" w:hAnsi="Times New Roman" w:cs="Times New Roman"/>
            <w:b/>
            <w:bCs/>
            <w:i/>
            <w:iCs/>
            <w:color w:val="1155CC"/>
            <w:sz w:val="24"/>
            <w:szCs w:val="24"/>
            <w:u w:val="single"/>
            <w:lang w:eastAsia="el-GR"/>
          </w:rPr>
          <w:t>https://www.interreginnotrition.eu/index.php/el/home/</w:t>
        </w:r>
      </w:hyperlink>
    </w:p>
    <w:p w14:paraId="528B31D1" w14:textId="77777777" w:rsidR="006214CC" w:rsidRPr="006214CC" w:rsidRDefault="006214CC" w:rsidP="006214CC">
      <w:pPr>
        <w:shd w:val="clear" w:color="auto" w:fill="FFFFFF"/>
        <w:spacing w:after="120" w:line="240" w:lineRule="auto"/>
        <w:ind w:left="720"/>
        <w:jc w:val="center"/>
        <w:rPr>
          <w:rFonts w:ascii="Arial" w:eastAsia="Times New Roman" w:hAnsi="Arial" w:cs="Arial"/>
          <w:color w:val="222222"/>
          <w:sz w:val="24"/>
          <w:szCs w:val="24"/>
          <w:lang w:eastAsia="el-GR"/>
        </w:rPr>
      </w:pPr>
      <w:r w:rsidRPr="006214CC">
        <w:rPr>
          <w:rFonts w:ascii="Arial" w:eastAsia="Times New Roman" w:hAnsi="Arial" w:cs="Arial"/>
          <w:color w:val="222222"/>
          <w:sz w:val="24"/>
          <w:szCs w:val="24"/>
          <w:lang w:eastAsia="el-GR"/>
        </w:rPr>
        <w:t> </w:t>
      </w:r>
    </w:p>
    <w:p w14:paraId="4102FF0F" w14:textId="77777777" w:rsidR="006214CC" w:rsidRPr="006214CC" w:rsidRDefault="006214CC" w:rsidP="006214CC">
      <w:pPr>
        <w:shd w:val="clear" w:color="auto" w:fill="FFFFFF"/>
        <w:spacing w:after="0" w:line="240" w:lineRule="auto"/>
        <w:ind w:left="737"/>
        <w:rPr>
          <w:rFonts w:ascii="Arial" w:eastAsia="Times New Roman" w:hAnsi="Arial" w:cs="Arial"/>
          <w:color w:val="222222"/>
          <w:sz w:val="24"/>
          <w:szCs w:val="24"/>
          <w:lang w:eastAsia="el-GR"/>
        </w:rPr>
      </w:pPr>
      <w:r w:rsidRPr="006214CC">
        <w:rPr>
          <w:rFonts w:ascii="Arial" w:eastAsia="Times New Roman" w:hAnsi="Arial" w:cs="Arial"/>
          <w:b/>
          <w:bCs/>
          <w:i/>
          <w:iCs/>
          <w:color w:val="000000"/>
          <w:sz w:val="24"/>
          <w:szCs w:val="24"/>
          <w:lang w:eastAsia="el-GR"/>
        </w:rPr>
        <w:t>Επισυνάπτονται</w:t>
      </w:r>
    </w:p>
    <w:p w14:paraId="2AFFBE03" w14:textId="77777777" w:rsidR="006214CC" w:rsidRPr="006214CC" w:rsidRDefault="006214CC" w:rsidP="006214CC">
      <w:pPr>
        <w:shd w:val="clear" w:color="auto" w:fill="FFFFFF"/>
        <w:spacing w:after="0" w:line="240" w:lineRule="auto"/>
        <w:ind w:left="720"/>
        <w:jc w:val="both"/>
        <w:rPr>
          <w:rFonts w:ascii="Arial" w:eastAsia="Times New Roman" w:hAnsi="Arial" w:cs="Arial"/>
          <w:color w:val="222222"/>
          <w:sz w:val="24"/>
          <w:szCs w:val="24"/>
          <w:lang w:eastAsia="el-GR"/>
        </w:rPr>
      </w:pPr>
      <w:r w:rsidRPr="006214CC">
        <w:rPr>
          <w:rFonts w:ascii="Symbol" w:eastAsia="Times New Roman" w:hAnsi="Symbol" w:cs="Arial"/>
          <w:color w:val="002060"/>
          <w:sz w:val="24"/>
          <w:szCs w:val="24"/>
          <w:lang w:eastAsia="el-GR"/>
        </w:rPr>
        <w:t>·</w:t>
      </w:r>
      <w:r w:rsidRPr="006214CC">
        <w:rPr>
          <w:rFonts w:ascii="Times New Roman" w:eastAsia="Times New Roman" w:hAnsi="Times New Roman" w:cs="Times New Roman"/>
          <w:color w:val="002060"/>
          <w:sz w:val="14"/>
          <w:szCs w:val="14"/>
          <w:lang w:eastAsia="el-GR"/>
        </w:rPr>
        <w:t>         </w:t>
      </w:r>
      <w:r w:rsidRPr="006214CC">
        <w:rPr>
          <w:rFonts w:ascii="Times New Roman" w:eastAsia="Times New Roman" w:hAnsi="Times New Roman" w:cs="Times New Roman"/>
          <w:b/>
          <w:bCs/>
          <w:i/>
          <w:iCs/>
          <w:color w:val="002060"/>
          <w:sz w:val="24"/>
          <w:szCs w:val="24"/>
          <w:lang w:eastAsia="el-GR"/>
        </w:rPr>
        <w:t>προωθητικό φυλλάδιο του έργου</w:t>
      </w:r>
    </w:p>
    <w:p w14:paraId="30295195" w14:textId="77777777" w:rsidR="006214CC" w:rsidRPr="006214CC" w:rsidRDefault="006214CC" w:rsidP="006214CC">
      <w:pPr>
        <w:shd w:val="clear" w:color="auto" w:fill="FFFFFF"/>
        <w:spacing w:after="0" w:line="253" w:lineRule="atLeast"/>
        <w:ind w:left="1077"/>
        <w:jc w:val="both"/>
        <w:rPr>
          <w:rFonts w:ascii="Calibri" w:eastAsia="Times New Roman" w:hAnsi="Calibri" w:cs="Arial"/>
          <w:color w:val="222222"/>
          <w:lang w:eastAsia="el-GR"/>
        </w:rPr>
      </w:pPr>
      <w:r w:rsidRPr="006214CC">
        <w:rPr>
          <w:rFonts w:ascii="Symbol" w:eastAsia="Times New Roman" w:hAnsi="Symbol" w:cs="Arial"/>
          <w:color w:val="222222"/>
          <w:lang w:eastAsia="el-GR"/>
        </w:rPr>
        <w:t>·</w:t>
      </w:r>
      <w:r w:rsidRPr="006214CC">
        <w:rPr>
          <w:rFonts w:ascii="Times New Roman" w:eastAsia="Times New Roman" w:hAnsi="Times New Roman" w:cs="Times New Roman"/>
          <w:color w:val="222222"/>
          <w:sz w:val="14"/>
          <w:szCs w:val="14"/>
          <w:lang w:eastAsia="el-GR"/>
        </w:rPr>
        <w:t>        </w:t>
      </w:r>
      <w:r w:rsidRPr="006214CC">
        <w:rPr>
          <w:rFonts w:ascii="Times New Roman" w:eastAsia="Times New Roman" w:hAnsi="Times New Roman" w:cs="Times New Roman"/>
          <w:b/>
          <w:bCs/>
          <w:i/>
          <w:iCs/>
          <w:color w:val="002060"/>
          <w:sz w:val="24"/>
          <w:szCs w:val="24"/>
          <w:lang w:eastAsia="el-GR"/>
        </w:rPr>
        <w:t>αίτηση συμμετοχής </w:t>
      </w:r>
      <w:r w:rsidRPr="006214CC">
        <w:rPr>
          <w:rFonts w:ascii="Times New Roman" w:eastAsia="Times New Roman" w:hAnsi="Times New Roman" w:cs="Times New Roman"/>
          <w:color w:val="222222"/>
          <w:sz w:val="24"/>
          <w:szCs w:val="24"/>
          <w:lang w:eastAsia="el-GR"/>
        </w:rPr>
        <w:t>(θα πρέπει να σταλεί υπογεγραμμένη)</w:t>
      </w:r>
    </w:p>
    <w:p w14:paraId="3C2B8876" w14:textId="77777777" w:rsidR="006214CC" w:rsidRPr="006214CC" w:rsidRDefault="006214CC" w:rsidP="006214CC">
      <w:pPr>
        <w:shd w:val="clear" w:color="auto" w:fill="FFFFFF"/>
        <w:spacing w:after="0" w:line="240" w:lineRule="auto"/>
        <w:ind w:left="720"/>
        <w:jc w:val="both"/>
        <w:rPr>
          <w:rFonts w:ascii="Arial" w:eastAsia="Times New Roman" w:hAnsi="Arial" w:cs="Arial"/>
          <w:color w:val="222222"/>
          <w:sz w:val="24"/>
          <w:szCs w:val="24"/>
          <w:lang w:eastAsia="el-GR"/>
        </w:rPr>
      </w:pPr>
      <w:r w:rsidRPr="006214CC">
        <w:rPr>
          <w:rFonts w:ascii="Arial" w:eastAsia="Times New Roman" w:hAnsi="Arial" w:cs="Arial"/>
          <w:color w:val="222222"/>
          <w:sz w:val="24"/>
          <w:szCs w:val="24"/>
          <w:lang w:eastAsia="el-GR"/>
        </w:rPr>
        <w:t> </w:t>
      </w:r>
    </w:p>
    <w:p w14:paraId="6D1EEDB5" w14:textId="77777777" w:rsidR="006214CC" w:rsidRPr="006214CC" w:rsidRDefault="006214CC" w:rsidP="006214CC">
      <w:pPr>
        <w:shd w:val="clear" w:color="auto" w:fill="FFFFFF"/>
        <w:spacing w:after="0" w:line="253" w:lineRule="atLeast"/>
        <w:ind w:left="1077"/>
        <w:jc w:val="center"/>
        <w:rPr>
          <w:rFonts w:ascii="Calibri" w:eastAsia="Times New Roman" w:hAnsi="Calibri" w:cs="Arial"/>
          <w:color w:val="222222"/>
          <w:lang w:eastAsia="el-GR"/>
        </w:rPr>
      </w:pPr>
      <w:r w:rsidRPr="006214CC">
        <w:rPr>
          <w:rFonts w:ascii="Times New Roman" w:eastAsia="Times New Roman" w:hAnsi="Times New Roman" w:cs="Times New Roman"/>
          <w:b/>
          <w:bCs/>
          <w:i/>
          <w:iCs/>
          <w:color w:val="002060"/>
          <w:sz w:val="24"/>
          <w:szCs w:val="24"/>
          <w:lang w:eastAsia="el-GR"/>
        </w:rPr>
        <w:t>Για εγγραφή και χρήση της πλατφόρμας επικοινωνήσετε μαζί μας.</w:t>
      </w:r>
    </w:p>
    <w:p w14:paraId="56922699" w14:textId="77777777" w:rsidR="006214CC" w:rsidRPr="006214CC" w:rsidRDefault="006214CC" w:rsidP="006214CC">
      <w:pPr>
        <w:shd w:val="clear" w:color="auto" w:fill="FFFFFF"/>
        <w:spacing w:after="120" w:line="240" w:lineRule="auto"/>
        <w:ind w:left="720"/>
        <w:jc w:val="both"/>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 </w:t>
      </w:r>
    </w:p>
    <w:p w14:paraId="3FDFA083" w14:textId="77777777" w:rsidR="006214CC" w:rsidRPr="006214CC" w:rsidRDefault="006214CC" w:rsidP="006214CC">
      <w:pPr>
        <w:spacing w:after="0" w:line="240" w:lineRule="auto"/>
        <w:rPr>
          <w:rFonts w:ascii="Arial" w:eastAsia="Times New Roman" w:hAnsi="Arial" w:cs="Arial"/>
          <w:color w:val="222222"/>
          <w:sz w:val="24"/>
          <w:szCs w:val="24"/>
          <w:lang w:eastAsia="el-GR"/>
        </w:rPr>
      </w:pPr>
      <w:r w:rsidRPr="006214CC">
        <w:rPr>
          <w:rFonts w:ascii="Arial" w:eastAsia="Times New Roman" w:hAnsi="Arial" w:cs="Arial"/>
          <w:color w:val="222222"/>
          <w:sz w:val="24"/>
          <w:szCs w:val="24"/>
          <w:lang w:val="en-US" w:eastAsia="el-GR"/>
        </w:rPr>
        <w:t> </w:t>
      </w:r>
    </w:p>
    <w:p w14:paraId="011D8EC5" w14:textId="77777777" w:rsidR="006214CC" w:rsidRPr="006214CC" w:rsidRDefault="006214CC" w:rsidP="006214CC">
      <w:pPr>
        <w:spacing w:after="0" w:line="240" w:lineRule="auto"/>
        <w:rPr>
          <w:rFonts w:ascii="Arial" w:eastAsia="Times New Roman" w:hAnsi="Arial" w:cs="Arial"/>
          <w:color w:val="222222"/>
          <w:sz w:val="24"/>
          <w:szCs w:val="24"/>
          <w:lang w:eastAsia="el-GR"/>
        </w:rPr>
      </w:pPr>
      <w:r w:rsidRPr="006214CC">
        <w:rPr>
          <w:rFonts w:ascii="Arial" w:eastAsia="Times New Roman" w:hAnsi="Arial" w:cs="Arial"/>
          <w:color w:val="222222"/>
          <w:sz w:val="24"/>
          <w:szCs w:val="24"/>
          <w:lang w:val="en-US" w:eastAsia="el-GR"/>
        </w:rPr>
        <w:lastRenderedPageBreak/>
        <w:t> </w:t>
      </w:r>
    </w:p>
    <w:p w14:paraId="65FAD27D" w14:textId="77777777" w:rsidR="006214CC" w:rsidRPr="006214CC" w:rsidRDefault="006214CC" w:rsidP="006214CC">
      <w:pPr>
        <w:shd w:val="clear" w:color="auto" w:fill="FFFFFF"/>
        <w:spacing w:after="120" w:line="240" w:lineRule="auto"/>
        <w:ind w:left="720"/>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Με εκτίμηση,</w:t>
      </w:r>
    </w:p>
    <w:p w14:paraId="6269E4B8" w14:textId="77777777" w:rsidR="006214CC" w:rsidRPr="006214CC" w:rsidRDefault="006214CC" w:rsidP="006214CC">
      <w:pPr>
        <w:shd w:val="clear" w:color="auto" w:fill="FFFFFF"/>
        <w:spacing w:after="120" w:line="240" w:lineRule="auto"/>
        <w:rPr>
          <w:rFonts w:ascii="Arial" w:eastAsia="Times New Roman" w:hAnsi="Arial" w:cs="Arial"/>
          <w:color w:val="222222"/>
          <w:sz w:val="24"/>
          <w:szCs w:val="24"/>
          <w:lang w:eastAsia="el-GR"/>
        </w:rPr>
      </w:pPr>
      <w:r w:rsidRPr="006214CC">
        <w:rPr>
          <w:rFonts w:ascii="Arial" w:eastAsia="Times New Roman" w:hAnsi="Arial" w:cs="Arial"/>
          <w:color w:val="000000"/>
          <w:sz w:val="20"/>
          <w:szCs w:val="20"/>
          <w:lang w:eastAsia="el-GR"/>
        </w:rPr>
        <w:t> </w:t>
      </w:r>
    </w:p>
    <w:p w14:paraId="13784DF3" w14:textId="695A534B" w:rsidR="006214CC" w:rsidRPr="006214CC" w:rsidRDefault="006214CC" w:rsidP="006214CC">
      <w:pPr>
        <w:shd w:val="clear" w:color="auto" w:fill="FFFFFF"/>
        <w:spacing w:after="120" w:line="240" w:lineRule="auto"/>
        <w:rPr>
          <w:rFonts w:ascii="Arial" w:eastAsia="Times New Roman" w:hAnsi="Arial" w:cs="Arial"/>
          <w:color w:val="222222"/>
          <w:sz w:val="24"/>
          <w:szCs w:val="24"/>
          <w:lang w:eastAsia="el-GR"/>
        </w:rPr>
      </w:pPr>
      <w:r w:rsidRPr="006214CC">
        <w:rPr>
          <w:rFonts w:ascii="Times New Roman" w:eastAsia="Times New Roman" w:hAnsi="Times New Roman" w:cs="Times New Roman"/>
          <w:b/>
          <w:bCs/>
          <w:color w:val="222222"/>
          <w:sz w:val="24"/>
          <w:szCs w:val="24"/>
          <w:lang w:eastAsia="el-GR"/>
        </w:rPr>
        <w:t>Νάνση Διαμαντοπούλου       </w:t>
      </w:r>
      <w:r w:rsidRPr="006214CC">
        <w:rPr>
          <w:rFonts w:ascii="Arial" w:eastAsia="Times New Roman" w:hAnsi="Arial" w:cs="Arial"/>
          <w:b/>
          <w:bCs/>
          <w:i/>
          <w:iCs/>
          <w:color w:val="000000"/>
          <w:sz w:val="20"/>
          <w:szCs w:val="20"/>
          <w:lang w:eastAsia="el-GR"/>
        </w:rPr>
        <w:t>                                                      </w:t>
      </w:r>
      <w:r w:rsidRPr="006214CC">
        <w:rPr>
          <w:rFonts w:ascii="Times New Roman" w:eastAsia="Times New Roman" w:hAnsi="Times New Roman" w:cs="Times New Roman"/>
          <w:b/>
          <w:bCs/>
          <w:color w:val="222222"/>
          <w:sz w:val="24"/>
          <w:szCs w:val="24"/>
          <w:lang w:eastAsia="el-GR"/>
        </w:rPr>
        <w:t>Ιωάννης Σκούφος, καθηγητής</w:t>
      </w:r>
    </w:p>
    <w:p w14:paraId="0953145C" w14:textId="4A3DE924" w:rsidR="006214CC" w:rsidRPr="006214CC" w:rsidRDefault="006214CC" w:rsidP="006214CC">
      <w:pPr>
        <w:shd w:val="clear" w:color="auto" w:fill="FFFFFF"/>
        <w:spacing w:after="120" w:line="240" w:lineRule="auto"/>
        <w:rPr>
          <w:rFonts w:ascii="Arial" w:eastAsia="Times New Roman" w:hAnsi="Arial" w:cs="Arial"/>
          <w:color w:val="222222"/>
          <w:sz w:val="24"/>
          <w:szCs w:val="24"/>
          <w:lang w:eastAsia="el-GR"/>
        </w:rPr>
      </w:pPr>
      <w:r w:rsidRPr="006214CC">
        <w:rPr>
          <w:rFonts w:ascii="Times New Roman" w:eastAsia="Times New Roman" w:hAnsi="Times New Roman" w:cs="Times New Roman"/>
          <w:b/>
          <w:bCs/>
          <w:color w:val="222222"/>
          <w:sz w:val="24"/>
          <w:szCs w:val="24"/>
          <w:lang w:eastAsia="el-GR"/>
        </w:rPr>
        <w:t xml:space="preserve">Project </w:t>
      </w:r>
      <w:proofErr w:type="spellStart"/>
      <w:r w:rsidRPr="006214CC">
        <w:rPr>
          <w:rFonts w:ascii="Times New Roman" w:eastAsia="Times New Roman" w:hAnsi="Times New Roman" w:cs="Times New Roman"/>
          <w:b/>
          <w:bCs/>
          <w:color w:val="222222"/>
          <w:sz w:val="24"/>
          <w:szCs w:val="24"/>
          <w:lang w:eastAsia="el-GR"/>
        </w:rPr>
        <w:t>Manager</w:t>
      </w:r>
      <w:proofErr w:type="spellEnd"/>
      <w:r w:rsidRPr="006214CC">
        <w:rPr>
          <w:rFonts w:ascii="Times New Roman" w:eastAsia="Times New Roman" w:hAnsi="Times New Roman" w:cs="Times New Roman"/>
          <w:b/>
          <w:bCs/>
          <w:color w:val="222222"/>
          <w:sz w:val="24"/>
          <w:szCs w:val="24"/>
          <w:lang w:eastAsia="el-GR"/>
        </w:rPr>
        <w:t xml:space="preserve"> INNO.TRITION                             Επιστημονικός υπεύθυνος του έργου</w:t>
      </w:r>
    </w:p>
    <w:p w14:paraId="5340BFEC" w14:textId="3D0F9967" w:rsidR="006214CC" w:rsidRPr="006214CC" w:rsidRDefault="006214CC" w:rsidP="006214CC">
      <w:pPr>
        <w:shd w:val="clear" w:color="auto" w:fill="FFFFFF"/>
        <w:spacing w:after="120" w:line="240" w:lineRule="auto"/>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Επιμελητήριο Άρτας                                            </w:t>
      </w:r>
      <w:r w:rsidR="00B642E8" w:rsidRPr="00B642E8">
        <w:rPr>
          <w:rFonts w:ascii="Times New Roman" w:eastAsia="Times New Roman" w:hAnsi="Times New Roman" w:cs="Times New Roman"/>
          <w:color w:val="222222"/>
          <w:sz w:val="24"/>
          <w:szCs w:val="24"/>
          <w:lang w:eastAsia="el-GR"/>
        </w:rPr>
        <w:t xml:space="preserve"> </w:t>
      </w:r>
      <w:r w:rsidRPr="006214CC">
        <w:rPr>
          <w:rFonts w:ascii="Times New Roman" w:eastAsia="Times New Roman" w:hAnsi="Times New Roman" w:cs="Times New Roman"/>
          <w:color w:val="222222"/>
          <w:sz w:val="24"/>
          <w:szCs w:val="24"/>
          <w:lang w:eastAsia="el-GR"/>
        </w:rPr>
        <w:t>Τμήμα Γεωπονίας, Πανεπιστήμιο Ιωαννίνων</w:t>
      </w:r>
    </w:p>
    <w:p w14:paraId="760FAAE8" w14:textId="77777777" w:rsidR="006214CC" w:rsidRPr="006214CC" w:rsidRDefault="006214CC" w:rsidP="006214CC">
      <w:pPr>
        <w:shd w:val="clear" w:color="auto" w:fill="FFFFFF"/>
        <w:spacing w:after="120" w:line="240" w:lineRule="auto"/>
        <w:rPr>
          <w:rFonts w:ascii="Arial" w:eastAsia="Times New Roman" w:hAnsi="Arial" w:cs="Arial"/>
          <w:color w:val="222222"/>
          <w:sz w:val="24"/>
          <w:szCs w:val="24"/>
          <w:lang w:eastAsia="el-GR"/>
        </w:rPr>
      </w:pPr>
      <w:r w:rsidRPr="006214CC">
        <w:rPr>
          <w:rFonts w:ascii="Times New Roman" w:eastAsia="Times New Roman" w:hAnsi="Times New Roman" w:cs="Times New Roman"/>
          <w:color w:val="222222"/>
          <w:sz w:val="24"/>
          <w:szCs w:val="24"/>
          <w:lang w:eastAsia="el-GR"/>
        </w:rPr>
        <w:t xml:space="preserve">Κ Αιτωλού &amp; Ν. </w:t>
      </w:r>
      <w:proofErr w:type="spellStart"/>
      <w:r w:rsidRPr="006214CC">
        <w:rPr>
          <w:rFonts w:ascii="Times New Roman" w:eastAsia="Times New Roman" w:hAnsi="Times New Roman" w:cs="Times New Roman"/>
          <w:color w:val="222222"/>
          <w:sz w:val="24"/>
          <w:szCs w:val="24"/>
          <w:lang w:eastAsia="el-GR"/>
        </w:rPr>
        <w:t>Πριοβόλου</w:t>
      </w:r>
      <w:proofErr w:type="spellEnd"/>
      <w:r w:rsidRPr="006214CC">
        <w:rPr>
          <w:rFonts w:ascii="Times New Roman" w:eastAsia="Times New Roman" w:hAnsi="Times New Roman" w:cs="Times New Roman"/>
          <w:color w:val="222222"/>
          <w:sz w:val="24"/>
          <w:szCs w:val="24"/>
          <w:lang w:eastAsia="el-GR"/>
        </w:rPr>
        <w:t>                                                         </w:t>
      </w:r>
      <w:proofErr w:type="spellStart"/>
      <w:r w:rsidRPr="006214CC">
        <w:rPr>
          <w:rFonts w:ascii="Times New Roman" w:eastAsia="Times New Roman" w:hAnsi="Times New Roman" w:cs="Times New Roman"/>
          <w:color w:val="222222"/>
          <w:sz w:val="24"/>
          <w:szCs w:val="24"/>
          <w:lang w:eastAsia="el-GR"/>
        </w:rPr>
        <w:t>Κωστακιοί</w:t>
      </w:r>
      <w:proofErr w:type="spellEnd"/>
      <w:r w:rsidRPr="006214CC">
        <w:rPr>
          <w:rFonts w:ascii="Times New Roman" w:eastAsia="Times New Roman" w:hAnsi="Times New Roman" w:cs="Times New Roman"/>
          <w:color w:val="222222"/>
          <w:sz w:val="24"/>
          <w:szCs w:val="24"/>
          <w:lang w:eastAsia="el-GR"/>
        </w:rPr>
        <w:t>, Άρτας</w:t>
      </w:r>
    </w:p>
    <w:p w14:paraId="521C6EE1" w14:textId="77777777" w:rsidR="006214CC" w:rsidRPr="006214CC" w:rsidRDefault="006214CC" w:rsidP="006214CC">
      <w:pPr>
        <w:shd w:val="clear" w:color="auto" w:fill="FFFFFF"/>
        <w:spacing w:after="120" w:line="240" w:lineRule="auto"/>
        <w:rPr>
          <w:rFonts w:ascii="Arial" w:eastAsia="Times New Roman" w:hAnsi="Arial" w:cs="Arial"/>
          <w:color w:val="222222"/>
          <w:sz w:val="24"/>
          <w:szCs w:val="24"/>
          <w:lang w:val="en-US" w:eastAsia="el-GR"/>
        </w:rPr>
      </w:pPr>
      <w:proofErr w:type="spellStart"/>
      <w:r w:rsidRPr="006214CC">
        <w:rPr>
          <w:rFonts w:ascii="Times New Roman" w:eastAsia="Times New Roman" w:hAnsi="Times New Roman" w:cs="Times New Roman"/>
          <w:color w:val="222222"/>
          <w:sz w:val="24"/>
          <w:szCs w:val="24"/>
          <w:lang w:eastAsia="el-GR"/>
        </w:rPr>
        <w:t>τηλ</w:t>
      </w:r>
      <w:proofErr w:type="spellEnd"/>
      <w:r w:rsidRPr="006214CC">
        <w:rPr>
          <w:rFonts w:ascii="Times New Roman" w:eastAsia="Times New Roman" w:hAnsi="Times New Roman" w:cs="Times New Roman"/>
          <w:color w:val="222222"/>
          <w:sz w:val="24"/>
          <w:szCs w:val="24"/>
          <w:lang w:val="en-US" w:eastAsia="el-GR"/>
        </w:rPr>
        <w:t>. 2681 0 28728                                                                         </w:t>
      </w:r>
      <w:proofErr w:type="spellStart"/>
      <w:r w:rsidRPr="006214CC">
        <w:rPr>
          <w:rFonts w:ascii="Times New Roman" w:eastAsia="Times New Roman" w:hAnsi="Times New Roman" w:cs="Times New Roman"/>
          <w:color w:val="222222"/>
          <w:sz w:val="24"/>
          <w:szCs w:val="24"/>
          <w:lang w:eastAsia="el-GR"/>
        </w:rPr>
        <w:t>τηλ</w:t>
      </w:r>
      <w:proofErr w:type="spellEnd"/>
      <w:r w:rsidRPr="006214CC">
        <w:rPr>
          <w:rFonts w:ascii="Times New Roman" w:eastAsia="Times New Roman" w:hAnsi="Times New Roman" w:cs="Times New Roman"/>
          <w:color w:val="222222"/>
          <w:sz w:val="24"/>
          <w:szCs w:val="24"/>
          <w:lang w:val="en-US" w:eastAsia="el-GR"/>
        </w:rPr>
        <w:t>. 2681 0 50204</w:t>
      </w:r>
    </w:p>
    <w:p w14:paraId="27D69D75" w14:textId="713FE6DF" w:rsidR="006214CC" w:rsidRPr="006214CC" w:rsidRDefault="006214CC" w:rsidP="006214CC">
      <w:pPr>
        <w:shd w:val="clear" w:color="auto" w:fill="FFFFFF"/>
        <w:spacing w:after="120" w:line="240" w:lineRule="auto"/>
        <w:rPr>
          <w:rFonts w:ascii="Arial" w:eastAsia="Times New Roman" w:hAnsi="Arial" w:cs="Arial"/>
          <w:color w:val="222222"/>
          <w:sz w:val="24"/>
          <w:szCs w:val="24"/>
          <w:lang w:val="en-US" w:eastAsia="el-GR"/>
        </w:rPr>
      </w:pPr>
      <w:r w:rsidRPr="006214CC">
        <w:rPr>
          <w:rFonts w:ascii="Times New Roman" w:eastAsia="Times New Roman" w:hAnsi="Times New Roman" w:cs="Times New Roman"/>
          <w:color w:val="222222"/>
          <w:sz w:val="24"/>
          <w:szCs w:val="24"/>
          <w:lang w:eastAsia="el-GR"/>
        </w:rPr>
        <w:t>Ε</w:t>
      </w:r>
      <w:r w:rsidRPr="006214CC">
        <w:rPr>
          <w:rFonts w:ascii="Times New Roman" w:eastAsia="Times New Roman" w:hAnsi="Times New Roman" w:cs="Times New Roman"/>
          <w:color w:val="222222"/>
          <w:sz w:val="24"/>
          <w:szCs w:val="24"/>
          <w:lang w:val="en-US" w:eastAsia="el-GR"/>
        </w:rPr>
        <w:t>-mail :</w:t>
      </w:r>
      <w:r w:rsidRPr="006214CC">
        <w:rPr>
          <w:rFonts w:ascii="Arial" w:eastAsia="Times New Roman" w:hAnsi="Arial" w:cs="Arial"/>
          <w:color w:val="000000"/>
          <w:sz w:val="20"/>
          <w:szCs w:val="20"/>
          <w:lang w:val="en-US" w:eastAsia="el-GR"/>
        </w:rPr>
        <w:t> </w:t>
      </w:r>
      <w:hyperlink r:id="rId11" w:tgtFrame="_blank" w:history="1">
        <w:r w:rsidRPr="006214CC">
          <w:rPr>
            <w:rFonts w:ascii="Times New Roman" w:eastAsia="Times New Roman" w:hAnsi="Times New Roman" w:cs="Times New Roman"/>
            <w:b/>
            <w:bCs/>
            <w:i/>
            <w:iCs/>
            <w:color w:val="1155CC"/>
            <w:sz w:val="24"/>
            <w:szCs w:val="24"/>
            <w:u w:val="single"/>
            <w:lang w:val="en-US" w:eastAsia="el-GR"/>
          </w:rPr>
          <w:t>innotrition@e-artas.gr</w:t>
        </w:r>
      </w:hyperlink>
      <w:r w:rsidRPr="006214CC">
        <w:rPr>
          <w:rFonts w:ascii="Arial" w:eastAsia="Times New Roman" w:hAnsi="Arial" w:cs="Arial"/>
          <w:color w:val="000000"/>
          <w:sz w:val="20"/>
          <w:szCs w:val="20"/>
          <w:lang w:val="en-US" w:eastAsia="el-GR"/>
        </w:rPr>
        <w:t>                                                  </w:t>
      </w:r>
      <w:r w:rsidRPr="006214CC">
        <w:rPr>
          <w:rFonts w:ascii="Times New Roman" w:eastAsia="Times New Roman" w:hAnsi="Times New Roman" w:cs="Times New Roman"/>
          <w:color w:val="222222"/>
          <w:sz w:val="24"/>
          <w:szCs w:val="24"/>
          <w:lang w:eastAsia="el-GR"/>
        </w:rPr>
        <w:t>Ε</w:t>
      </w:r>
      <w:r w:rsidRPr="006214CC">
        <w:rPr>
          <w:rFonts w:ascii="Times New Roman" w:eastAsia="Times New Roman" w:hAnsi="Times New Roman" w:cs="Times New Roman"/>
          <w:color w:val="222222"/>
          <w:sz w:val="24"/>
          <w:szCs w:val="24"/>
          <w:lang w:val="en-US" w:eastAsia="el-GR"/>
        </w:rPr>
        <w:t>-mail :</w:t>
      </w:r>
      <w:r w:rsidRPr="006214CC">
        <w:rPr>
          <w:rFonts w:ascii="Arial" w:eastAsia="Times New Roman" w:hAnsi="Arial" w:cs="Arial"/>
          <w:color w:val="000000"/>
          <w:sz w:val="20"/>
          <w:szCs w:val="20"/>
          <w:lang w:val="en-US" w:eastAsia="el-GR"/>
        </w:rPr>
        <w:t> </w:t>
      </w:r>
      <w:r w:rsidRPr="006214CC">
        <w:rPr>
          <w:rFonts w:ascii="Arial" w:eastAsia="Times New Roman" w:hAnsi="Arial" w:cs="Arial"/>
          <w:color w:val="002060"/>
          <w:sz w:val="20"/>
          <w:szCs w:val="20"/>
          <w:lang w:val="en-US" w:eastAsia="el-GR"/>
        </w:rPr>
        <w:t> </w:t>
      </w:r>
      <w:hyperlink r:id="rId12" w:tgtFrame="_blank" w:history="1">
        <w:r w:rsidRPr="006214CC">
          <w:rPr>
            <w:rFonts w:ascii="Times New Roman" w:eastAsia="Times New Roman" w:hAnsi="Times New Roman" w:cs="Times New Roman"/>
            <w:b/>
            <w:bCs/>
            <w:i/>
            <w:iCs/>
            <w:color w:val="1155CC"/>
            <w:sz w:val="24"/>
            <w:szCs w:val="24"/>
            <w:u w:val="single"/>
            <w:lang w:val="en-US" w:eastAsia="el-GR"/>
          </w:rPr>
          <w:t>jskoufos@uoi.gr</w:t>
        </w:r>
      </w:hyperlink>
      <w:r w:rsidRPr="006214CC">
        <w:rPr>
          <w:rFonts w:ascii="Arial" w:eastAsia="Times New Roman" w:hAnsi="Arial" w:cs="Arial"/>
          <w:color w:val="002060"/>
          <w:sz w:val="20"/>
          <w:szCs w:val="20"/>
          <w:lang w:val="en-US" w:eastAsia="el-GR"/>
        </w:rPr>
        <w:t>  </w:t>
      </w:r>
    </w:p>
    <w:p w14:paraId="6F6364AC" w14:textId="77777777" w:rsidR="006214CC" w:rsidRPr="006214CC" w:rsidRDefault="006214CC" w:rsidP="006214CC">
      <w:pPr>
        <w:spacing w:after="0" w:line="240" w:lineRule="auto"/>
        <w:rPr>
          <w:rFonts w:ascii="Arial" w:eastAsia="Times New Roman" w:hAnsi="Arial" w:cs="Arial"/>
          <w:color w:val="222222"/>
          <w:sz w:val="24"/>
          <w:szCs w:val="24"/>
          <w:lang w:val="en-US" w:eastAsia="el-GR"/>
        </w:rPr>
      </w:pPr>
      <w:r w:rsidRPr="006214CC">
        <w:rPr>
          <w:rFonts w:ascii="Arial" w:eastAsia="Times New Roman" w:hAnsi="Arial" w:cs="Arial"/>
          <w:color w:val="222222"/>
          <w:sz w:val="24"/>
          <w:szCs w:val="24"/>
          <w:lang w:val="en-US" w:eastAsia="el-GR"/>
        </w:rPr>
        <w:t> </w:t>
      </w:r>
    </w:p>
    <w:p w14:paraId="531A0C26" w14:textId="77777777" w:rsidR="006214CC" w:rsidRPr="006214CC" w:rsidRDefault="006214CC" w:rsidP="006214CC">
      <w:pPr>
        <w:spacing w:after="0" w:line="240" w:lineRule="auto"/>
        <w:rPr>
          <w:rFonts w:ascii="Arial" w:eastAsia="Times New Roman" w:hAnsi="Arial" w:cs="Arial"/>
          <w:color w:val="222222"/>
          <w:sz w:val="24"/>
          <w:szCs w:val="24"/>
          <w:lang w:val="en-US" w:eastAsia="el-GR"/>
        </w:rPr>
      </w:pPr>
    </w:p>
    <w:p w14:paraId="68881699" w14:textId="77777777" w:rsidR="009260BC" w:rsidRPr="006214CC" w:rsidRDefault="009260BC">
      <w:pPr>
        <w:rPr>
          <w:lang w:val="en-US"/>
        </w:rPr>
      </w:pPr>
    </w:p>
    <w:sectPr w:rsidR="009260BC" w:rsidRPr="006214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57"/>
    <w:rsid w:val="006214CC"/>
    <w:rsid w:val="0068525C"/>
    <w:rsid w:val="009260BC"/>
    <w:rsid w:val="00B642E8"/>
    <w:rsid w:val="00D73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F85D"/>
  <w15:chartTrackingRefBased/>
  <w15:docId w15:val="{9209B0B7-545E-4205-A873-0CC3F330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55741">
      <w:bodyDiv w:val="1"/>
      <w:marLeft w:val="0"/>
      <w:marRight w:val="0"/>
      <w:marTop w:val="0"/>
      <w:marBottom w:val="0"/>
      <w:divBdr>
        <w:top w:val="none" w:sz="0" w:space="0" w:color="auto"/>
        <w:left w:val="none" w:sz="0" w:space="0" w:color="auto"/>
        <w:bottom w:val="none" w:sz="0" w:space="0" w:color="auto"/>
        <w:right w:val="none" w:sz="0" w:space="0" w:color="auto"/>
      </w:divBdr>
      <w:divsChild>
        <w:div w:id="396130389">
          <w:marLeft w:val="0"/>
          <w:marRight w:val="0"/>
          <w:marTop w:val="0"/>
          <w:marBottom w:val="0"/>
          <w:divBdr>
            <w:top w:val="none" w:sz="0" w:space="0" w:color="auto"/>
            <w:left w:val="none" w:sz="0" w:space="0" w:color="auto"/>
            <w:bottom w:val="none" w:sz="0" w:space="0" w:color="auto"/>
            <w:right w:val="none" w:sz="0" w:space="0" w:color="auto"/>
          </w:divBdr>
          <w:divsChild>
            <w:div w:id="117457408">
              <w:marLeft w:val="0"/>
              <w:marRight w:val="0"/>
              <w:marTop w:val="0"/>
              <w:marBottom w:val="0"/>
              <w:divBdr>
                <w:top w:val="none" w:sz="0" w:space="0" w:color="auto"/>
                <w:left w:val="none" w:sz="0" w:space="0" w:color="auto"/>
                <w:bottom w:val="none" w:sz="0" w:space="0" w:color="auto"/>
                <w:right w:val="none" w:sz="0" w:space="0" w:color="auto"/>
              </w:divBdr>
              <w:divsChild>
                <w:div w:id="1054230633">
                  <w:marLeft w:val="0"/>
                  <w:marRight w:val="0"/>
                  <w:marTop w:val="0"/>
                  <w:marBottom w:val="0"/>
                  <w:divBdr>
                    <w:top w:val="none" w:sz="0" w:space="0" w:color="auto"/>
                    <w:left w:val="none" w:sz="0" w:space="0" w:color="auto"/>
                    <w:bottom w:val="none" w:sz="0" w:space="0" w:color="auto"/>
                    <w:right w:val="none" w:sz="0" w:space="0" w:color="auto"/>
                  </w:divBdr>
                  <w:divsChild>
                    <w:div w:id="2131512401">
                      <w:marLeft w:val="0"/>
                      <w:marRight w:val="120"/>
                      <w:marTop w:val="0"/>
                      <w:marBottom w:val="0"/>
                      <w:divBdr>
                        <w:top w:val="none" w:sz="0" w:space="0" w:color="auto"/>
                        <w:left w:val="none" w:sz="0" w:space="0" w:color="auto"/>
                        <w:bottom w:val="none" w:sz="0" w:space="0" w:color="auto"/>
                        <w:right w:val="none" w:sz="0" w:space="0" w:color="auto"/>
                      </w:divBdr>
                      <w:divsChild>
                        <w:div w:id="823812209">
                          <w:marLeft w:val="0"/>
                          <w:marRight w:val="0"/>
                          <w:marTop w:val="0"/>
                          <w:marBottom w:val="0"/>
                          <w:divBdr>
                            <w:top w:val="none" w:sz="0" w:space="0" w:color="auto"/>
                            <w:left w:val="none" w:sz="0" w:space="0" w:color="auto"/>
                            <w:bottom w:val="none" w:sz="0" w:space="0" w:color="auto"/>
                            <w:right w:val="none" w:sz="0" w:space="0" w:color="auto"/>
                          </w:divBdr>
                        </w:div>
                      </w:divsChild>
                    </w:div>
                    <w:div w:id="1979912485">
                      <w:marLeft w:val="0"/>
                      <w:marRight w:val="90"/>
                      <w:marTop w:val="0"/>
                      <w:marBottom w:val="0"/>
                      <w:divBdr>
                        <w:top w:val="none" w:sz="0" w:space="0" w:color="auto"/>
                        <w:left w:val="none" w:sz="0" w:space="0" w:color="auto"/>
                        <w:bottom w:val="none" w:sz="0" w:space="0" w:color="auto"/>
                        <w:right w:val="none" w:sz="0" w:space="0" w:color="auto"/>
                      </w:divBdr>
                      <w:divsChild>
                        <w:div w:id="15891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4890">
          <w:marLeft w:val="0"/>
          <w:marRight w:val="0"/>
          <w:marTop w:val="0"/>
          <w:marBottom w:val="0"/>
          <w:divBdr>
            <w:top w:val="none" w:sz="0" w:space="0" w:color="auto"/>
            <w:left w:val="none" w:sz="0" w:space="0" w:color="auto"/>
            <w:bottom w:val="none" w:sz="0" w:space="0" w:color="auto"/>
            <w:right w:val="none" w:sz="0" w:space="0" w:color="auto"/>
          </w:divBdr>
          <w:divsChild>
            <w:div w:id="75785047">
              <w:marLeft w:val="0"/>
              <w:marRight w:val="0"/>
              <w:marTop w:val="0"/>
              <w:marBottom w:val="0"/>
              <w:divBdr>
                <w:top w:val="none" w:sz="0" w:space="0" w:color="auto"/>
                <w:left w:val="none" w:sz="0" w:space="0" w:color="auto"/>
                <w:bottom w:val="none" w:sz="0" w:space="0" w:color="auto"/>
                <w:right w:val="none" w:sz="0" w:space="0" w:color="auto"/>
              </w:divBdr>
              <w:divsChild>
                <w:div w:id="626397379">
                  <w:marLeft w:val="0"/>
                  <w:marRight w:val="0"/>
                  <w:marTop w:val="0"/>
                  <w:marBottom w:val="0"/>
                  <w:divBdr>
                    <w:top w:val="none" w:sz="0" w:space="0" w:color="auto"/>
                    <w:left w:val="none" w:sz="0" w:space="0" w:color="auto"/>
                    <w:bottom w:val="none" w:sz="0" w:space="0" w:color="auto"/>
                    <w:right w:val="none" w:sz="0" w:space="0" w:color="auto"/>
                  </w:divBdr>
                  <w:divsChild>
                    <w:div w:id="739253521">
                      <w:marLeft w:val="0"/>
                      <w:marRight w:val="0"/>
                      <w:marTop w:val="0"/>
                      <w:marBottom w:val="0"/>
                      <w:divBdr>
                        <w:top w:val="none" w:sz="0" w:space="0" w:color="auto"/>
                        <w:left w:val="none" w:sz="0" w:space="0" w:color="auto"/>
                        <w:bottom w:val="none" w:sz="0" w:space="0" w:color="auto"/>
                        <w:right w:val="none" w:sz="0" w:space="0" w:color="auto"/>
                      </w:divBdr>
                      <w:divsChild>
                        <w:div w:id="1487934673">
                          <w:marLeft w:val="0"/>
                          <w:marRight w:val="0"/>
                          <w:marTop w:val="0"/>
                          <w:marBottom w:val="0"/>
                          <w:divBdr>
                            <w:top w:val="single" w:sz="2" w:space="0" w:color="EFEFEF"/>
                            <w:left w:val="none" w:sz="0" w:space="0" w:color="auto"/>
                            <w:bottom w:val="none" w:sz="0" w:space="0" w:color="auto"/>
                            <w:right w:val="none" w:sz="0" w:space="0" w:color="auto"/>
                          </w:divBdr>
                          <w:divsChild>
                            <w:div w:id="1973830493">
                              <w:marLeft w:val="0"/>
                              <w:marRight w:val="0"/>
                              <w:marTop w:val="0"/>
                              <w:marBottom w:val="0"/>
                              <w:divBdr>
                                <w:top w:val="none" w:sz="0" w:space="0" w:color="auto"/>
                                <w:left w:val="none" w:sz="0" w:space="0" w:color="auto"/>
                                <w:bottom w:val="none" w:sz="0" w:space="0" w:color="auto"/>
                                <w:right w:val="none" w:sz="0" w:space="0" w:color="auto"/>
                              </w:divBdr>
                              <w:divsChild>
                                <w:div w:id="421686373">
                                  <w:marLeft w:val="0"/>
                                  <w:marRight w:val="0"/>
                                  <w:marTop w:val="0"/>
                                  <w:marBottom w:val="0"/>
                                  <w:divBdr>
                                    <w:top w:val="none" w:sz="0" w:space="0" w:color="auto"/>
                                    <w:left w:val="none" w:sz="0" w:space="0" w:color="auto"/>
                                    <w:bottom w:val="none" w:sz="0" w:space="0" w:color="auto"/>
                                    <w:right w:val="none" w:sz="0" w:space="0" w:color="auto"/>
                                  </w:divBdr>
                                  <w:divsChild>
                                    <w:div w:id="349769289">
                                      <w:marLeft w:val="0"/>
                                      <w:marRight w:val="0"/>
                                      <w:marTop w:val="0"/>
                                      <w:marBottom w:val="0"/>
                                      <w:divBdr>
                                        <w:top w:val="none" w:sz="0" w:space="0" w:color="auto"/>
                                        <w:left w:val="none" w:sz="0" w:space="0" w:color="auto"/>
                                        <w:bottom w:val="none" w:sz="0" w:space="0" w:color="auto"/>
                                        <w:right w:val="none" w:sz="0" w:space="0" w:color="auto"/>
                                      </w:divBdr>
                                      <w:divsChild>
                                        <w:div w:id="1127239836">
                                          <w:marLeft w:val="0"/>
                                          <w:marRight w:val="0"/>
                                          <w:marTop w:val="0"/>
                                          <w:marBottom w:val="0"/>
                                          <w:divBdr>
                                            <w:top w:val="none" w:sz="0" w:space="0" w:color="auto"/>
                                            <w:left w:val="none" w:sz="0" w:space="0" w:color="auto"/>
                                            <w:bottom w:val="none" w:sz="0" w:space="0" w:color="auto"/>
                                            <w:right w:val="none" w:sz="0" w:space="0" w:color="auto"/>
                                          </w:divBdr>
                                          <w:divsChild>
                                            <w:div w:id="1805535267">
                                              <w:marLeft w:val="0"/>
                                              <w:marRight w:val="0"/>
                                              <w:marTop w:val="0"/>
                                              <w:marBottom w:val="0"/>
                                              <w:divBdr>
                                                <w:top w:val="none" w:sz="0" w:space="0" w:color="auto"/>
                                                <w:left w:val="none" w:sz="0" w:space="0" w:color="auto"/>
                                                <w:bottom w:val="none" w:sz="0" w:space="0" w:color="auto"/>
                                                <w:right w:val="none" w:sz="0" w:space="0" w:color="auto"/>
                                              </w:divBdr>
                                              <w:divsChild>
                                                <w:div w:id="99615056">
                                                  <w:marLeft w:val="0"/>
                                                  <w:marRight w:val="0"/>
                                                  <w:marTop w:val="0"/>
                                                  <w:marBottom w:val="0"/>
                                                  <w:divBdr>
                                                    <w:top w:val="none" w:sz="0" w:space="0" w:color="auto"/>
                                                    <w:left w:val="none" w:sz="0" w:space="0" w:color="auto"/>
                                                    <w:bottom w:val="none" w:sz="0" w:space="0" w:color="auto"/>
                                                    <w:right w:val="none" w:sz="0" w:space="0" w:color="auto"/>
                                                  </w:divBdr>
                                                </w:div>
                                              </w:divsChild>
                                            </w:div>
                                            <w:div w:id="1255166336">
                                              <w:marLeft w:val="0"/>
                                              <w:marRight w:val="0"/>
                                              <w:marTop w:val="0"/>
                                              <w:marBottom w:val="0"/>
                                              <w:divBdr>
                                                <w:top w:val="none" w:sz="0" w:space="0" w:color="auto"/>
                                                <w:left w:val="none" w:sz="0" w:space="0" w:color="auto"/>
                                                <w:bottom w:val="none" w:sz="0" w:space="0" w:color="auto"/>
                                                <w:right w:val="none" w:sz="0" w:space="0" w:color="auto"/>
                                              </w:divBdr>
                                              <w:divsChild>
                                                <w:div w:id="1617181255">
                                                  <w:marLeft w:val="0"/>
                                                  <w:marRight w:val="0"/>
                                                  <w:marTop w:val="0"/>
                                                  <w:marBottom w:val="0"/>
                                                  <w:divBdr>
                                                    <w:top w:val="none" w:sz="0" w:space="0" w:color="auto"/>
                                                    <w:left w:val="none" w:sz="0" w:space="0" w:color="auto"/>
                                                    <w:bottom w:val="none" w:sz="0" w:space="0" w:color="auto"/>
                                                    <w:right w:val="none" w:sz="0" w:space="0" w:color="auto"/>
                                                  </w:divBdr>
                                                  <w:divsChild>
                                                    <w:div w:id="718044786">
                                                      <w:marLeft w:val="0"/>
                                                      <w:marRight w:val="0"/>
                                                      <w:marTop w:val="0"/>
                                                      <w:marBottom w:val="0"/>
                                                      <w:divBdr>
                                                        <w:top w:val="none" w:sz="0" w:space="0" w:color="auto"/>
                                                        <w:left w:val="none" w:sz="0" w:space="0" w:color="auto"/>
                                                        <w:bottom w:val="none" w:sz="0" w:space="0" w:color="auto"/>
                                                        <w:right w:val="none" w:sz="0" w:space="0" w:color="auto"/>
                                                      </w:divBdr>
                                                    </w:div>
                                                    <w:div w:id="299190524">
                                                      <w:marLeft w:val="300"/>
                                                      <w:marRight w:val="0"/>
                                                      <w:marTop w:val="0"/>
                                                      <w:marBottom w:val="0"/>
                                                      <w:divBdr>
                                                        <w:top w:val="none" w:sz="0" w:space="0" w:color="auto"/>
                                                        <w:left w:val="none" w:sz="0" w:space="0" w:color="auto"/>
                                                        <w:bottom w:val="none" w:sz="0" w:space="0" w:color="auto"/>
                                                        <w:right w:val="none" w:sz="0" w:space="0" w:color="auto"/>
                                                      </w:divBdr>
                                                    </w:div>
                                                    <w:div w:id="75632793">
                                                      <w:marLeft w:val="300"/>
                                                      <w:marRight w:val="0"/>
                                                      <w:marTop w:val="0"/>
                                                      <w:marBottom w:val="0"/>
                                                      <w:divBdr>
                                                        <w:top w:val="none" w:sz="0" w:space="0" w:color="auto"/>
                                                        <w:left w:val="none" w:sz="0" w:space="0" w:color="auto"/>
                                                        <w:bottom w:val="none" w:sz="0" w:space="0" w:color="auto"/>
                                                        <w:right w:val="none" w:sz="0" w:space="0" w:color="auto"/>
                                                      </w:divBdr>
                                                    </w:div>
                                                    <w:div w:id="1397513469">
                                                      <w:marLeft w:val="0"/>
                                                      <w:marRight w:val="0"/>
                                                      <w:marTop w:val="0"/>
                                                      <w:marBottom w:val="0"/>
                                                      <w:divBdr>
                                                        <w:top w:val="none" w:sz="0" w:space="0" w:color="auto"/>
                                                        <w:left w:val="none" w:sz="0" w:space="0" w:color="auto"/>
                                                        <w:bottom w:val="none" w:sz="0" w:space="0" w:color="auto"/>
                                                        <w:right w:val="none" w:sz="0" w:space="0" w:color="auto"/>
                                                      </w:divBdr>
                                                    </w:div>
                                                    <w:div w:id="203444673">
                                                      <w:marLeft w:val="60"/>
                                                      <w:marRight w:val="0"/>
                                                      <w:marTop w:val="0"/>
                                                      <w:marBottom w:val="0"/>
                                                      <w:divBdr>
                                                        <w:top w:val="none" w:sz="0" w:space="0" w:color="auto"/>
                                                        <w:left w:val="none" w:sz="0" w:space="0" w:color="auto"/>
                                                        <w:bottom w:val="none" w:sz="0" w:space="0" w:color="auto"/>
                                                        <w:right w:val="none" w:sz="0" w:space="0" w:color="auto"/>
                                                      </w:divBdr>
                                                    </w:div>
                                                  </w:divsChild>
                                                </w:div>
                                                <w:div w:id="992946508">
                                                  <w:marLeft w:val="0"/>
                                                  <w:marRight w:val="0"/>
                                                  <w:marTop w:val="0"/>
                                                  <w:marBottom w:val="0"/>
                                                  <w:divBdr>
                                                    <w:top w:val="none" w:sz="0" w:space="0" w:color="auto"/>
                                                    <w:left w:val="none" w:sz="0" w:space="0" w:color="auto"/>
                                                    <w:bottom w:val="none" w:sz="0" w:space="0" w:color="auto"/>
                                                    <w:right w:val="none" w:sz="0" w:space="0" w:color="auto"/>
                                                  </w:divBdr>
                                                  <w:divsChild>
                                                    <w:div w:id="2113014072">
                                                      <w:marLeft w:val="0"/>
                                                      <w:marRight w:val="0"/>
                                                      <w:marTop w:val="120"/>
                                                      <w:marBottom w:val="0"/>
                                                      <w:divBdr>
                                                        <w:top w:val="none" w:sz="0" w:space="0" w:color="auto"/>
                                                        <w:left w:val="none" w:sz="0" w:space="0" w:color="auto"/>
                                                        <w:bottom w:val="none" w:sz="0" w:space="0" w:color="auto"/>
                                                        <w:right w:val="none" w:sz="0" w:space="0" w:color="auto"/>
                                                      </w:divBdr>
                                                      <w:divsChild>
                                                        <w:div w:id="521020628">
                                                          <w:marLeft w:val="0"/>
                                                          <w:marRight w:val="0"/>
                                                          <w:marTop w:val="0"/>
                                                          <w:marBottom w:val="0"/>
                                                          <w:divBdr>
                                                            <w:top w:val="none" w:sz="0" w:space="0" w:color="auto"/>
                                                            <w:left w:val="none" w:sz="0" w:space="0" w:color="auto"/>
                                                            <w:bottom w:val="none" w:sz="0" w:space="0" w:color="auto"/>
                                                            <w:right w:val="none" w:sz="0" w:space="0" w:color="auto"/>
                                                          </w:divBdr>
                                                          <w:divsChild>
                                                            <w:div w:id="1042246291">
                                                              <w:marLeft w:val="0"/>
                                                              <w:marRight w:val="0"/>
                                                              <w:marTop w:val="0"/>
                                                              <w:marBottom w:val="0"/>
                                                              <w:divBdr>
                                                                <w:top w:val="none" w:sz="0" w:space="0" w:color="auto"/>
                                                                <w:left w:val="none" w:sz="0" w:space="0" w:color="auto"/>
                                                                <w:bottom w:val="none" w:sz="0" w:space="0" w:color="auto"/>
                                                                <w:right w:val="none" w:sz="0" w:space="0" w:color="auto"/>
                                                              </w:divBdr>
                                                              <w:divsChild>
                                                                <w:div w:id="492112345">
                                                                  <w:marLeft w:val="0"/>
                                                                  <w:marRight w:val="0"/>
                                                                  <w:marTop w:val="0"/>
                                                                  <w:marBottom w:val="0"/>
                                                                  <w:divBdr>
                                                                    <w:top w:val="none" w:sz="0" w:space="0" w:color="auto"/>
                                                                    <w:left w:val="none" w:sz="0" w:space="0" w:color="auto"/>
                                                                    <w:bottom w:val="none" w:sz="0" w:space="0" w:color="auto"/>
                                                                    <w:right w:val="none" w:sz="0" w:space="0" w:color="auto"/>
                                                                  </w:divBdr>
                                                                  <w:divsChild>
                                                                    <w:div w:id="445120559">
                                                                      <w:marLeft w:val="0"/>
                                                                      <w:marRight w:val="0"/>
                                                                      <w:marTop w:val="0"/>
                                                                      <w:marBottom w:val="0"/>
                                                                      <w:divBdr>
                                                                        <w:top w:val="none" w:sz="0" w:space="0" w:color="auto"/>
                                                                        <w:left w:val="none" w:sz="0" w:space="0" w:color="auto"/>
                                                                        <w:bottom w:val="none" w:sz="0" w:space="0" w:color="auto"/>
                                                                        <w:right w:val="none" w:sz="0" w:space="0" w:color="auto"/>
                                                                      </w:divBdr>
                                                                      <w:divsChild>
                                                                        <w:div w:id="125234760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23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anasia.diamantopoulou@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notrition@e-artas.gr" TargetMode="External"/><Relationship Id="rId12" Type="http://schemas.openxmlformats.org/officeDocument/2006/relationships/hyperlink" Target="mailto:jskoufos@uoi.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mailto:innotrition@e-artas.gr" TargetMode="External"/><Relationship Id="rId5" Type="http://schemas.openxmlformats.org/officeDocument/2006/relationships/image" Target="media/image1.png"/><Relationship Id="rId10" Type="http://schemas.openxmlformats.org/officeDocument/2006/relationships/hyperlink" Target="https://www.interreginnotrition.eu/index.php/el/home/" TargetMode="External"/><Relationship Id="rId4" Type="http://schemas.openxmlformats.org/officeDocument/2006/relationships/hyperlink" Target="https://support.google.com/mail?hl=el&amp;p=email_auth" TargetMode="External"/><Relationship Id="rId9" Type="http://schemas.openxmlformats.org/officeDocument/2006/relationships/hyperlink" Target="https://app.interreginnotrition.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3771</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ΕΥΑΓΓΕΛΙΑ ΤΣΟΥΜΠΑ</cp:lastModifiedBy>
  <cp:revision>2</cp:revision>
  <dcterms:created xsi:type="dcterms:W3CDTF">2021-06-17T11:12:00Z</dcterms:created>
  <dcterms:modified xsi:type="dcterms:W3CDTF">2021-06-17T11:12:00Z</dcterms:modified>
</cp:coreProperties>
</file>